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542BC" w14:textId="77777777" w:rsidR="009B6E46" w:rsidRDefault="009B6E46" w:rsidP="009B6E46">
      <w:pPr>
        <w:tabs>
          <w:tab w:val="right" w:pos="9360"/>
        </w:tabs>
        <w:spacing w:after="40" w:line="240" w:lineRule="auto"/>
        <w:rPr>
          <w:sz w:val="20"/>
          <w:szCs w:val="20"/>
        </w:rPr>
      </w:pPr>
      <w:r>
        <w:rPr>
          <w:noProof/>
        </w:rPr>
        <w:drawing>
          <wp:anchor distT="0" distB="0" distL="114300" distR="114300" simplePos="0" relativeHeight="251659264" behindDoc="1" locked="0" layoutInCell="1" allowOverlap="1" wp14:anchorId="7F986FE9" wp14:editId="48568556">
            <wp:simplePos x="0" y="0"/>
            <wp:positionH relativeFrom="column">
              <wp:posOffset>0</wp:posOffset>
            </wp:positionH>
            <wp:positionV relativeFrom="paragraph">
              <wp:posOffset>72390</wp:posOffset>
            </wp:positionV>
            <wp:extent cx="2190750" cy="5137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750" cy="5137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szCs w:val="20"/>
        </w:rPr>
        <w:tab/>
      </w:r>
    </w:p>
    <w:p w14:paraId="220E1C16" w14:textId="77777777" w:rsidR="009B6E46" w:rsidRPr="007E3E1A" w:rsidRDefault="009B6E46" w:rsidP="009B6E46">
      <w:pPr>
        <w:tabs>
          <w:tab w:val="right" w:pos="9360"/>
        </w:tabs>
        <w:spacing w:after="40" w:line="240" w:lineRule="auto"/>
        <w:rPr>
          <w:sz w:val="20"/>
          <w:szCs w:val="20"/>
        </w:rPr>
      </w:pPr>
      <w:r>
        <w:rPr>
          <w:sz w:val="20"/>
          <w:szCs w:val="20"/>
        </w:rPr>
        <w:tab/>
      </w:r>
      <w:r>
        <w:rPr>
          <w:sz w:val="20"/>
        </w:rPr>
        <w:t>Lees Corner Elementary School</w:t>
      </w:r>
    </w:p>
    <w:p w14:paraId="12584027" w14:textId="77777777" w:rsidR="009B6E46" w:rsidRPr="007E3E1A" w:rsidRDefault="009B6E46" w:rsidP="009B6E46">
      <w:pPr>
        <w:tabs>
          <w:tab w:val="right" w:pos="9360"/>
        </w:tabs>
        <w:spacing w:after="40" w:line="240" w:lineRule="auto"/>
        <w:jc w:val="right"/>
        <w:rPr>
          <w:sz w:val="20"/>
          <w:szCs w:val="20"/>
        </w:rPr>
      </w:pPr>
      <w:r>
        <w:rPr>
          <w:sz w:val="20"/>
          <w:szCs w:val="20"/>
        </w:rPr>
        <w:tab/>
      </w:r>
      <w:r w:rsidRPr="00FA0AEB">
        <w:rPr>
          <w:sz w:val="20"/>
        </w:rPr>
        <w:t>1</w:t>
      </w:r>
      <w:r>
        <w:rPr>
          <w:sz w:val="20"/>
        </w:rPr>
        <w:t>3500</w:t>
      </w:r>
      <w:r w:rsidRPr="00FA0AEB">
        <w:rPr>
          <w:sz w:val="20"/>
        </w:rPr>
        <w:t xml:space="preserve"> </w:t>
      </w:r>
      <w:r>
        <w:rPr>
          <w:sz w:val="20"/>
        </w:rPr>
        <w:t>Hollinger Avenue</w:t>
      </w:r>
    </w:p>
    <w:p w14:paraId="5EA1C892" w14:textId="77777777" w:rsidR="009B6E46" w:rsidRPr="008502C2" w:rsidRDefault="009B6E46" w:rsidP="009B6E46">
      <w:pPr>
        <w:pBdr>
          <w:bottom w:val="single" w:sz="4" w:space="1" w:color="000000"/>
        </w:pBdr>
        <w:tabs>
          <w:tab w:val="right" w:pos="9360"/>
        </w:tabs>
        <w:spacing w:line="240" w:lineRule="auto"/>
        <w:jc w:val="right"/>
        <w:rPr>
          <w:sz w:val="6"/>
          <w:szCs w:val="6"/>
        </w:rPr>
      </w:pPr>
      <w:r>
        <w:rPr>
          <w:sz w:val="20"/>
        </w:rPr>
        <w:t>Fairfax, Virginia 22033</w:t>
      </w:r>
    </w:p>
    <w:p w14:paraId="00000002" w14:textId="77777777" w:rsidR="00104DF5" w:rsidRDefault="002A0939" w:rsidP="00406851">
      <w:pPr>
        <w:spacing w:line="240" w:lineRule="auto"/>
        <w:ind w:left="3600" w:firstLine="20"/>
      </w:pPr>
      <w:r>
        <w:t xml:space="preserve"> </w:t>
      </w:r>
    </w:p>
    <w:p w14:paraId="00000003" w14:textId="0262F539" w:rsidR="00104DF5" w:rsidRDefault="00A4637C" w:rsidP="0040190B">
      <w:pPr>
        <w:spacing w:line="240" w:lineRule="auto"/>
        <w:ind w:left="4320" w:firstLine="20"/>
        <w:jc w:val="right"/>
      </w:pPr>
      <w:r>
        <w:t>August</w:t>
      </w:r>
      <w:r w:rsidR="0040190B">
        <w:t xml:space="preserve"> 2024</w:t>
      </w:r>
    </w:p>
    <w:p w14:paraId="00000004" w14:textId="77777777" w:rsidR="00104DF5" w:rsidRDefault="002A0939" w:rsidP="00406851">
      <w:pPr>
        <w:spacing w:line="240" w:lineRule="auto"/>
      </w:pPr>
      <w:r>
        <w:t xml:space="preserve"> </w:t>
      </w:r>
    </w:p>
    <w:p w14:paraId="00000005" w14:textId="77777777" w:rsidR="00104DF5" w:rsidRDefault="00104DF5" w:rsidP="00406851">
      <w:pPr>
        <w:spacing w:line="240" w:lineRule="auto"/>
      </w:pPr>
    </w:p>
    <w:p w14:paraId="00000006" w14:textId="77777777" w:rsidR="00104DF5" w:rsidRDefault="002A0939" w:rsidP="00406851">
      <w:pPr>
        <w:spacing w:line="240" w:lineRule="auto"/>
      </w:pPr>
      <w:r>
        <w:t>Dear Parent or Guardian:</w:t>
      </w:r>
    </w:p>
    <w:p w14:paraId="00000007" w14:textId="77777777" w:rsidR="00104DF5" w:rsidRDefault="002A0939" w:rsidP="00406851">
      <w:pPr>
        <w:spacing w:line="240" w:lineRule="auto"/>
      </w:pPr>
      <w:r>
        <w:t xml:space="preserve"> </w:t>
      </w:r>
    </w:p>
    <w:p w14:paraId="00000008" w14:textId="77777777" w:rsidR="00104DF5" w:rsidRDefault="002A0939" w:rsidP="00406851">
      <w:pPr>
        <w:spacing w:line="240" w:lineRule="auto"/>
      </w:pPr>
      <w:r>
        <w:t>Greetings from your school</w:t>
      </w:r>
      <w:r>
        <w:rPr>
          <w:b/>
        </w:rPr>
        <w:t xml:space="preserve"> </w:t>
      </w:r>
      <w:r>
        <w:t xml:space="preserve">Health Room! </w:t>
      </w:r>
    </w:p>
    <w:p w14:paraId="00000009" w14:textId="77777777" w:rsidR="00104DF5" w:rsidRDefault="002A0939" w:rsidP="00406851">
      <w:pPr>
        <w:spacing w:line="240" w:lineRule="auto"/>
      </w:pPr>
      <w:r>
        <w:t xml:space="preserve"> </w:t>
      </w:r>
    </w:p>
    <w:p w14:paraId="0000000A" w14:textId="2F7EEB92" w:rsidR="00104DF5" w:rsidRDefault="002A0939" w:rsidP="00406851">
      <w:pPr>
        <w:spacing w:line="240" w:lineRule="auto"/>
      </w:pPr>
      <w:r w:rsidRPr="1A64E5D2">
        <w:rPr>
          <w:lang w:val="en-US"/>
        </w:rPr>
        <w:t xml:space="preserve">The Fairfax County Health Department (FCHD) School Health Division’s primary goal is to promote the overall health and well-being of school-aged children.  The School Health Division consists of Public Health Nurses (PHNs) and School Health Aides (SHAs) who provide a variety of services to accomplish this goal.  </w:t>
      </w:r>
      <w:r w:rsidR="00DA4FDB" w:rsidRPr="1A64E5D2">
        <w:rPr>
          <w:lang w:val="en-US"/>
        </w:rPr>
        <w:t xml:space="preserve">PHNs develop individualized health care/action plans for students with complex health </w:t>
      </w:r>
      <w:r w:rsidR="2FE48BDC" w:rsidRPr="1A64E5D2">
        <w:rPr>
          <w:lang w:val="en-US"/>
        </w:rPr>
        <w:t>condition</w:t>
      </w:r>
      <w:r w:rsidR="00DA4FDB" w:rsidRPr="1A64E5D2">
        <w:rPr>
          <w:lang w:val="en-US"/>
        </w:rPr>
        <w:t xml:space="preserve">s and provide health training to school staff to support students’ health needs during </w:t>
      </w:r>
      <w:r w:rsidR="004933DD" w:rsidRPr="1A64E5D2">
        <w:rPr>
          <w:lang w:val="en-US"/>
        </w:rPr>
        <w:t xml:space="preserve">the </w:t>
      </w:r>
      <w:r w:rsidR="00DA4FDB" w:rsidRPr="1A64E5D2">
        <w:rPr>
          <w:lang w:val="en-US"/>
        </w:rPr>
        <w:t xml:space="preserve">school </w:t>
      </w:r>
      <w:r w:rsidR="004933DD" w:rsidRPr="1A64E5D2">
        <w:rPr>
          <w:lang w:val="en-US"/>
        </w:rPr>
        <w:t>day</w:t>
      </w:r>
      <w:r w:rsidR="00DA4FDB" w:rsidRPr="1A64E5D2">
        <w:rPr>
          <w:lang w:val="en-US"/>
        </w:rPr>
        <w:t xml:space="preserve">. </w:t>
      </w:r>
      <w:r w:rsidR="004933DD" w:rsidRPr="1A64E5D2">
        <w:rPr>
          <w:lang w:val="en-US"/>
        </w:rPr>
        <w:t>Meanwhile,</w:t>
      </w:r>
      <w:r w:rsidR="00DA4FDB" w:rsidRPr="1A64E5D2">
        <w:rPr>
          <w:lang w:val="en-US"/>
        </w:rPr>
        <w:t xml:space="preserve"> SHAs </w:t>
      </w:r>
      <w:r w:rsidR="004933DD" w:rsidRPr="1A64E5D2">
        <w:rPr>
          <w:lang w:val="en-US"/>
        </w:rPr>
        <w:t>deliver</w:t>
      </w:r>
      <w:r w:rsidR="00DA4FDB" w:rsidRPr="1A64E5D2">
        <w:rPr>
          <w:lang w:val="en-US"/>
        </w:rPr>
        <w:t xml:space="preserve"> direct care to sick and injured students by following standardized protocols or individualized health care/action plans. They</w:t>
      </w:r>
      <w:r w:rsidR="004933DD" w:rsidRPr="1A64E5D2">
        <w:rPr>
          <w:lang w:val="en-US"/>
        </w:rPr>
        <w:t xml:space="preserve"> are</w:t>
      </w:r>
      <w:r w:rsidR="00DA4FDB" w:rsidRPr="1A64E5D2">
        <w:rPr>
          <w:lang w:val="en-US"/>
        </w:rPr>
        <w:t xml:space="preserve"> also </w:t>
      </w:r>
      <w:r w:rsidR="004933DD" w:rsidRPr="1A64E5D2">
        <w:rPr>
          <w:lang w:val="en-US"/>
        </w:rPr>
        <w:t xml:space="preserve">responsible for </w:t>
      </w:r>
      <w:r w:rsidR="00DA4FDB" w:rsidRPr="1A64E5D2">
        <w:rPr>
          <w:lang w:val="en-US"/>
        </w:rPr>
        <w:t>administer</w:t>
      </w:r>
      <w:r w:rsidR="004933DD" w:rsidRPr="1A64E5D2">
        <w:rPr>
          <w:lang w:val="en-US"/>
        </w:rPr>
        <w:t>ing</w:t>
      </w:r>
      <w:r w:rsidR="00DA4FDB" w:rsidRPr="1A64E5D2">
        <w:rPr>
          <w:lang w:val="en-US"/>
        </w:rPr>
        <w:t xml:space="preserve"> medications and conduct</w:t>
      </w:r>
      <w:r w:rsidR="004933DD" w:rsidRPr="1A64E5D2">
        <w:rPr>
          <w:lang w:val="en-US"/>
        </w:rPr>
        <w:t>ing</w:t>
      </w:r>
      <w:r w:rsidR="00DA4FDB" w:rsidRPr="1A64E5D2">
        <w:rPr>
          <w:lang w:val="en-US"/>
        </w:rPr>
        <w:t xml:space="preserve"> vision and hearing screenings.</w:t>
      </w:r>
    </w:p>
    <w:p w14:paraId="3B4DFA28" w14:textId="77777777" w:rsidR="00406851" w:rsidRDefault="00406851" w:rsidP="00406851">
      <w:pPr>
        <w:spacing w:line="240" w:lineRule="auto"/>
        <w:rPr>
          <w:b/>
          <w:bCs/>
        </w:rPr>
      </w:pPr>
    </w:p>
    <w:p w14:paraId="0000000B" w14:textId="0BFE7151" w:rsidR="00104DF5" w:rsidRDefault="002A0939" w:rsidP="00406851">
      <w:pPr>
        <w:spacing w:line="240" w:lineRule="auto"/>
        <w:rPr>
          <w:b/>
          <w:bCs/>
        </w:rPr>
      </w:pPr>
      <w:r w:rsidRPr="6C1AA8D0">
        <w:rPr>
          <w:b/>
          <w:bCs/>
        </w:rPr>
        <w:t xml:space="preserve">School </w:t>
      </w:r>
      <w:r w:rsidR="0FD160CA" w:rsidRPr="6C1AA8D0">
        <w:rPr>
          <w:b/>
          <w:bCs/>
        </w:rPr>
        <w:t>H</w:t>
      </w:r>
      <w:r w:rsidRPr="6C1AA8D0">
        <w:rPr>
          <w:b/>
          <w:bCs/>
        </w:rPr>
        <w:t xml:space="preserve">ealth </w:t>
      </w:r>
      <w:r w:rsidR="64950CD5" w:rsidRPr="6C1AA8D0">
        <w:rPr>
          <w:b/>
          <w:bCs/>
        </w:rPr>
        <w:t>R</w:t>
      </w:r>
      <w:r w:rsidRPr="6C1AA8D0">
        <w:rPr>
          <w:b/>
          <w:bCs/>
        </w:rPr>
        <w:t xml:space="preserve">oom </w:t>
      </w:r>
      <w:r w:rsidR="6977207A" w:rsidRPr="6C1AA8D0">
        <w:rPr>
          <w:b/>
          <w:bCs/>
        </w:rPr>
        <w:t>S</w:t>
      </w:r>
      <w:r w:rsidRPr="6C1AA8D0">
        <w:rPr>
          <w:b/>
          <w:bCs/>
        </w:rPr>
        <w:t xml:space="preserve">ervices </w:t>
      </w:r>
      <w:r w:rsidR="69D7FC51" w:rsidRPr="6C1AA8D0">
        <w:rPr>
          <w:b/>
          <w:bCs/>
        </w:rPr>
        <w:t>I</w:t>
      </w:r>
      <w:r w:rsidRPr="6C1AA8D0">
        <w:rPr>
          <w:b/>
          <w:bCs/>
        </w:rPr>
        <w:t>nclude:</w:t>
      </w:r>
    </w:p>
    <w:p w14:paraId="0000000C" w14:textId="603D04EF" w:rsidR="00104DF5" w:rsidRDefault="002A0939" w:rsidP="00AF4857">
      <w:pPr>
        <w:pStyle w:val="ListParagraph"/>
        <w:numPr>
          <w:ilvl w:val="0"/>
          <w:numId w:val="2"/>
        </w:numPr>
        <w:spacing w:line="240" w:lineRule="auto"/>
      </w:pPr>
      <w:r w:rsidRPr="1E0E0A18">
        <w:rPr>
          <w:lang w:val="en-US"/>
        </w:rPr>
        <w:t xml:space="preserve">Care of sick and injured students </w:t>
      </w:r>
      <w:r w:rsidR="004933DD" w:rsidRPr="1E0E0A18">
        <w:rPr>
          <w:lang w:val="en-US"/>
        </w:rPr>
        <w:t xml:space="preserve">in accordance with </w:t>
      </w:r>
      <w:r w:rsidRPr="1E0E0A18">
        <w:rPr>
          <w:lang w:val="en-US"/>
        </w:rPr>
        <w:t>the Fairfax County Public Schools (FCPS) School Health Emergency Temporary Care Guidelines</w:t>
      </w:r>
      <w:r w:rsidR="004933DD" w:rsidRPr="1E0E0A18">
        <w:rPr>
          <w:lang w:val="en-US"/>
        </w:rPr>
        <w:t xml:space="preserve"> and students’ individualized health care/action plans, if applicable</w:t>
      </w:r>
      <w:r w:rsidRPr="1E0E0A18">
        <w:rPr>
          <w:lang w:val="en-US"/>
        </w:rPr>
        <w:t>.</w:t>
      </w:r>
    </w:p>
    <w:p w14:paraId="0000000D" w14:textId="5EC79FFF" w:rsidR="00104DF5" w:rsidRDefault="002A0939" w:rsidP="00AF4857">
      <w:pPr>
        <w:pStyle w:val="ListParagraph"/>
        <w:numPr>
          <w:ilvl w:val="0"/>
          <w:numId w:val="2"/>
        </w:numPr>
        <w:spacing w:line="240" w:lineRule="auto"/>
      </w:pPr>
      <w:r>
        <w:t>Administration of medication provided by parents/guardians with proper authorization completed by their health care provider.</w:t>
      </w:r>
    </w:p>
    <w:p w14:paraId="0000000E" w14:textId="7B5847D0" w:rsidR="00104DF5" w:rsidRDefault="002A0939" w:rsidP="00AF4857">
      <w:pPr>
        <w:pStyle w:val="ListParagraph"/>
        <w:numPr>
          <w:ilvl w:val="0"/>
          <w:numId w:val="2"/>
        </w:numPr>
        <w:spacing w:line="240" w:lineRule="auto"/>
      </w:pPr>
      <w:r>
        <w:t>Coordination of care for students with chronic health conditions during the school day.</w:t>
      </w:r>
    </w:p>
    <w:p w14:paraId="0000000F" w14:textId="0C308606" w:rsidR="00104DF5" w:rsidRDefault="002A0939" w:rsidP="00AF4857">
      <w:pPr>
        <w:pStyle w:val="ListParagraph"/>
        <w:numPr>
          <w:ilvl w:val="0"/>
          <w:numId w:val="2"/>
        </w:numPr>
        <w:spacing w:line="240" w:lineRule="auto"/>
      </w:pPr>
      <w:r>
        <w:t>Hearing and vision screening (grades K, 3, 7, 10, new to FCPS, and those students referred by teachers and parents/guardians).</w:t>
      </w:r>
    </w:p>
    <w:p w14:paraId="00000010" w14:textId="77777777" w:rsidR="00104DF5" w:rsidRDefault="002A0939" w:rsidP="00406851">
      <w:pPr>
        <w:spacing w:line="240" w:lineRule="auto"/>
        <w:rPr>
          <w:b/>
        </w:rPr>
      </w:pPr>
      <w:r>
        <w:rPr>
          <w:b/>
        </w:rPr>
        <w:t xml:space="preserve"> </w:t>
      </w:r>
    </w:p>
    <w:p w14:paraId="00000011" w14:textId="77777777" w:rsidR="00104DF5" w:rsidRDefault="002A0939" w:rsidP="00406851">
      <w:pPr>
        <w:spacing w:line="240" w:lineRule="auto"/>
        <w:rPr>
          <w:b/>
        </w:rPr>
      </w:pPr>
      <w:r>
        <w:rPr>
          <w:b/>
        </w:rPr>
        <w:t>How can you help your school health room provide the best possible care?</w:t>
      </w:r>
    </w:p>
    <w:p w14:paraId="3565B6B1" w14:textId="77777777" w:rsidR="00E379F7" w:rsidRPr="00244A1F" w:rsidRDefault="002A0939" w:rsidP="00244A1F">
      <w:pPr>
        <w:pStyle w:val="ListParagraph"/>
        <w:numPr>
          <w:ilvl w:val="0"/>
          <w:numId w:val="4"/>
        </w:numPr>
        <w:spacing w:line="240" w:lineRule="auto"/>
        <w:rPr>
          <w:color w:val="0563C1"/>
          <w:u w:val="single"/>
        </w:rPr>
      </w:pPr>
      <w:r>
        <w:t xml:space="preserve">Keep your student home when they are sick. </w:t>
      </w:r>
      <w:hyperlink r:id="rId9">
        <w:r>
          <w:t xml:space="preserve"> </w:t>
        </w:r>
      </w:hyperlink>
      <w:hyperlink r:id="rId10">
        <w:r w:rsidRPr="00244A1F">
          <w:rPr>
            <w:color w:val="0563C1"/>
            <w:u w:val="single"/>
          </w:rPr>
          <w:t xml:space="preserve">Refer to FCPS Document- Can My Child Go </w:t>
        </w:r>
        <w:proofErr w:type="gramStart"/>
        <w:r w:rsidRPr="00244A1F">
          <w:rPr>
            <w:color w:val="0563C1"/>
            <w:u w:val="single"/>
          </w:rPr>
          <w:t>To</w:t>
        </w:r>
        <w:proofErr w:type="gramEnd"/>
        <w:r w:rsidRPr="00244A1F">
          <w:rPr>
            <w:color w:val="0563C1"/>
            <w:u w:val="single"/>
          </w:rPr>
          <w:t xml:space="preserve"> School</w:t>
        </w:r>
      </w:hyperlink>
    </w:p>
    <w:p w14:paraId="00000013" w14:textId="1595F85D" w:rsidR="00104DF5" w:rsidRPr="00244A1F" w:rsidRDefault="002A0939" w:rsidP="00244A1F">
      <w:pPr>
        <w:pStyle w:val="ListParagraph"/>
        <w:numPr>
          <w:ilvl w:val="0"/>
          <w:numId w:val="4"/>
        </w:numPr>
        <w:spacing w:line="240" w:lineRule="auto"/>
        <w:rPr>
          <w:color w:val="0563C1"/>
          <w:u w:val="single"/>
        </w:rPr>
      </w:pPr>
      <w:r>
        <w:t>Complete the Health Information form</w:t>
      </w:r>
      <w:hyperlink r:id="rId11">
        <w:r>
          <w:t xml:space="preserve"> </w:t>
        </w:r>
      </w:hyperlink>
      <w:hyperlink r:id="rId12">
        <w:r w:rsidRPr="00244A1F">
          <w:rPr>
            <w:color w:val="0563C1"/>
            <w:u w:val="single"/>
          </w:rPr>
          <w:t>on paper</w:t>
        </w:r>
      </w:hyperlink>
      <w:r>
        <w:t xml:space="preserve"> or electronically in</w:t>
      </w:r>
      <w:hyperlink r:id="rId13">
        <w:r w:rsidRPr="00244A1F">
          <w:rPr>
            <w:color w:val="1155CC"/>
            <w:u w:val="single"/>
          </w:rPr>
          <w:t xml:space="preserve"> SIS </w:t>
        </w:r>
        <w:proofErr w:type="spellStart"/>
        <w:r w:rsidRPr="00244A1F">
          <w:rPr>
            <w:color w:val="1155CC"/>
            <w:u w:val="single"/>
          </w:rPr>
          <w:t>ParentVUE</w:t>
        </w:r>
        <w:proofErr w:type="spellEnd"/>
        <w:r w:rsidRPr="00244A1F">
          <w:rPr>
            <w:color w:val="1155CC"/>
            <w:u w:val="single"/>
          </w:rPr>
          <w:t xml:space="preserve"> Online Verification/Update Packet</w:t>
        </w:r>
      </w:hyperlink>
      <w:r w:rsidRPr="00244A1F">
        <w:rPr>
          <w:color w:val="0563C1"/>
          <w:u w:val="single"/>
        </w:rPr>
        <w:t xml:space="preserve"> </w:t>
      </w:r>
      <w:r>
        <w:t>annually.</w:t>
      </w:r>
    </w:p>
    <w:p w14:paraId="00000014" w14:textId="6BBD9AEC" w:rsidR="00104DF5" w:rsidRDefault="002A0939" w:rsidP="00244A1F">
      <w:pPr>
        <w:pStyle w:val="ListParagraph"/>
        <w:numPr>
          <w:ilvl w:val="0"/>
          <w:numId w:val="4"/>
        </w:numPr>
        <w:spacing w:line="240" w:lineRule="auto"/>
      </w:pPr>
      <w:r w:rsidRPr="00244A1F">
        <w:rPr>
          <w:lang w:val="en-US"/>
        </w:rPr>
        <w:t>Throughout the school year, advise and update the SHA or PHN of any changes to your student’s health condition that will impact their school day.</w:t>
      </w:r>
    </w:p>
    <w:p w14:paraId="5059B4C8" w14:textId="77777777" w:rsidR="00087912" w:rsidRDefault="002A0939" w:rsidP="00244A1F">
      <w:pPr>
        <w:pStyle w:val="ListParagraph"/>
        <w:numPr>
          <w:ilvl w:val="0"/>
          <w:numId w:val="4"/>
        </w:numPr>
        <w:spacing w:line="240" w:lineRule="auto"/>
      </w:pPr>
      <w:r>
        <w:t>Provide current home, work, and alternate telephone numbers in</w:t>
      </w:r>
      <w:hyperlink r:id="rId14">
        <w:r w:rsidRPr="00244A1F">
          <w:rPr>
            <w:color w:val="1155CC"/>
            <w:u w:val="single"/>
          </w:rPr>
          <w:t xml:space="preserve"> SIS </w:t>
        </w:r>
        <w:proofErr w:type="spellStart"/>
        <w:r w:rsidRPr="00244A1F">
          <w:rPr>
            <w:color w:val="1155CC"/>
            <w:u w:val="single"/>
          </w:rPr>
          <w:t>ParentVUE</w:t>
        </w:r>
        <w:proofErr w:type="spellEnd"/>
        <w:r w:rsidRPr="00244A1F">
          <w:rPr>
            <w:color w:val="1155CC"/>
            <w:u w:val="single"/>
          </w:rPr>
          <w:t xml:space="preserve"> Online Verification/Update Packet</w:t>
        </w:r>
      </w:hyperlink>
      <w:r w:rsidRPr="00244A1F">
        <w:rPr>
          <w:color w:val="1155CC"/>
          <w:u w:val="single"/>
        </w:rPr>
        <w:t xml:space="preserve"> or </w:t>
      </w:r>
      <w:r w:rsidR="00F63EF7" w:rsidRPr="00244A1F">
        <w:rPr>
          <w:color w:val="1155CC"/>
          <w:u w:val="single"/>
        </w:rPr>
        <w:t xml:space="preserve">Emergency Care Card </w:t>
      </w:r>
      <w:hyperlink r:id="rId15" w:history="1">
        <w:r w:rsidRPr="00244A1F">
          <w:rPr>
            <w:color w:val="1155CC"/>
            <w:u w:val="single"/>
          </w:rPr>
          <w:t xml:space="preserve">on paper. </w:t>
        </w:r>
      </w:hyperlink>
    </w:p>
    <w:p w14:paraId="00000016" w14:textId="043DC275" w:rsidR="00104DF5" w:rsidRDefault="002A0939" w:rsidP="00244A1F">
      <w:pPr>
        <w:pStyle w:val="ListParagraph"/>
        <w:numPr>
          <w:ilvl w:val="0"/>
          <w:numId w:val="4"/>
        </w:numPr>
        <w:spacing w:line="240" w:lineRule="auto"/>
      </w:pPr>
      <w:r>
        <w:t>Immediately notify the physical education (PE) teacher if your child has any PE restrictions and provide the PE teacher with a</w:t>
      </w:r>
      <w:hyperlink r:id="rId16">
        <w:r w:rsidRPr="00244A1F">
          <w:rPr>
            <w:color w:val="1155CC"/>
            <w:u w:val="single"/>
          </w:rPr>
          <w:t xml:space="preserve"> FCPS Physician Referral for Participation in Physical Education Form</w:t>
        </w:r>
      </w:hyperlink>
      <w:r>
        <w:t xml:space="preserve"> (SS/SE-200) completed by your healthcare provider.</w:t>
      </w:r>
    </w:p>
    <w:p w14:paraId="00000017" w14:textId="707D1FB2" w:rsidR="00104DF5" w:rsidRDefault="002A0939" w:rsidP="00244A1F">
      <w:pPr>
        <w:pStyle w:val="ListParagraph"/>
        <w:numPr>
          <w:ilvl w:val="0"/>
          <w:numId w:val="4"/>
        </w:numPr>
        <w:spacing w:line="240" w:lineRule="auto"/>
      </w:pPr>
      <w:r w:rsidRPr="00244A1F">
        <w:rPr>
          <w:lang w:val="en-US"/>
        </w:rPr>
        <w:t xml:space="preserve">If medication must be administered during the school day, please follow the guidelines established in the current version of </w:t>
      </w:r>
      <w:hyperlink r:id="rId17">
        <w:r w:rsidRPr="00244A1F">
          <w:rPr>
            <w:color w:val="1155CC"/>
            <w:u w:val="single"/>
            <w:lang w:val="en-US"/>
          </w:rPr>
          <w:t>FCP</w:t>
        </w:r>
      </w:hyperlink>
      <w:hyperlink r:id="rId18" w:history="1">
        <w:r w:rsidRPr="00244A1F">
          <w:rPr>
            <w:color w:val="1155CC"/>
            <w:u w:val="single"/>
            <w:lang w:val="en-US"/>
          </w:rPr>
          <w:t>S Regulation 2102</w:t>
        </w:r>
      </w:hyperlink>
      <w:r w:rsidRPr="00244A1F">
        <w:rPr>
          <w:lang w:val="en-US"/>
        </w:rPr>
        <w:t>.</w:t>
      </w:r>
    </w:p>
    <w:p w14:paraId="00000018" w14:textId="31915BC6" w:rsidR="00104DF5" w:rsidRDefault="002A0939" w:rsidP="00DB0BCF">
      <w:pPr>
        <w:pStyle w:val="ListParagraph"/>
        <w:numPr>
          <w:ilvl w:val="0"/>
          <w:numId w:val="5"/>
        </w:numPr>
        <w:spacing w:line="240" w:lineRule="auto"/>
        <w:ind w:left="1080"/>
      </w:pPr>
      <w:r w:rsidRPr="00AB3B62">
        <w:rPr>
          <w:lang w:val="en-US"/>
        </w:rPr>
        <w:t>Complete and submit the FCPS</w:t>
      </w:r>
      <w:hyperlink r:id="rId19">
        <w:r w:rsidRPr="00AB3B62">
          <w:rPr>
            <w:lang w:val="en-US"/>
          </w:rPr>
          <w:t xml:space="preserve"> </w:t>
        </w:r>
      </w:hyperlink>
      <w:hyperlink r:id="rId20">
        <w:r w:rsidRPr="00AB3B62">
          <w:rPr>
            <w:color w:val="0563C1"/>
            <w:u w:val="single"/>
            <w:lang w:val="en-US"/>
          </w:rPr>
          <w:t xml:space="preserve">medication </w:t>
        </w:r>
      </w:hyperlink>
      <w:hyperlink r:id="rId21">
        <w:r w:rsidRPr="00AB3B62">
          <w:rPr>
            <w:color w:val="0563C1"/>
            <w:u w:val="single"/>
            <w:lang w:val="en-US"/>
          </w:rPr>
          <w:t>authorization</w:t>
        </w:r>
      </w:hyperlink>
      <w:hyperlink r:id="rId22">
        <w:r w:rsidRPr="00AB3B62">
          <w:rPr>
            <w:color w:val="0563C1"/>
            <w:u w:val="single"/>
            <w:lang w:val="en-US"/>
          </w:rPr>
          <w:t xml:space="preserve"> forms</w:t>
        </w:r>
      </w:hyperlink>
      <w:r w:rsidRPr="00AB3B62">
        <w:rPr>
          <w:lang w:val="en-US"/>
        </w:rPr>
        <w:t xml:space="preserve"> annually, as applicable: </w:t>
      </w:r>
    </w:p>
    <w:p w14:paraId="00000019" w14:textId="366514E3" w:rsidR="00104DF5" w:rsidRDefault="009B6E46" w:rsidP="00DB0BCF">
      <w:pPr>
        <w:numPr>
          <w:ilvl w:val="0"/>
          <w:numId w:val="6"/>
        </w:numPr>
        <w:spacing w:line="240" w:lineRule="auto"/>
        <w:ind w:left="1800"/>
      </w:pPr>
      <w:hyperlink r:id="rId23" w:anchor="ssse-63-medication-authorization" w:history="1">
        <w:r w:rsidR="002A0939">
          <w:rPr>
            <w:color w:val="1155CC"/>
            <w:u w:val="single"/>
          </w:rPr>
          <w:t>Medication Authorization</w:t>
        </w:r>
      </w:hyperlink>
      <w:r w:rsidR="002A0939">
        <w:t xml:space="preserve"> (SS/SE-63)</w:t>
      </w:r>
    </w:p>
    <w:p w14:paraId="0000001A" w14:textId="488F6F03" w:rsidR="00104DF5" w:rsidRDefault="009B6E46" w:rsidP="00DB0BCF">
      <w:pPr>
        <w:numPr>
          <w:ilvl w:val="0"/>
          <w:numId w:val="6"/>
        </w:numPr>
        <w:spacing w:line="240" w:lineRule="auto"/>
        <w:ind w:left="1800"/>
      </w:pPr>
      <w:hyperlink r:id="rId24" w:anchor="ssse-64-authorization-for-anaphylaxis-action-plan" w:history="1">
        <w:r w:rsidR="002A0939" w:rsidRPr="00DB0BCF">
          <w:rPr>
            <w:rStyle w:val="Hyperlink"/>
            <w:color w:val="1155CC"/>
          </w:rPr>
          <w:t>Authorization for Anaphylaxis Action Plan(SS/SE-64)</w:t>
        </w:r>
      </w:hyperlink>
      <w:r w:rsidR="002A0939">
        <w:t xml:space="preserve"> (updated4/24) for epinephrine</w:t>
      </w:r>
    </w:p>
    <w:p w14:paraId="0000001B" w14:textId="1C5988C3" w:rsidR="00104DF5" w:rsidRDefault="009B6E46" w:rsidP="00DB0BCF">
      <w:pPr>
        <w:numPr>
          <w:ilvl w:val="0"/>
          <w:numId w:val="6"/>
        </w:numPr>
        <w:spacing w:line="240" w:lineRule="auto"/>
        <w:ind w:left="1800"/>
      </w:pPr>
      <w:hyperlink r:id="rId25" w:anchor="ssse-65-fcps-authorization-for-virginia-asthma-action-plan" w:history="1">
        <w:r w:rsidR="002A0939">
          <w:rPr>
            <w:color w:val="1155CC"/>
            <w:u w:val="single"/>
          </w:rPr>
          <w:t>Authorization for Virginia Asthma Action</w:t>
        </w:r>
        <w:r w:rsidR="002A0939" w:rsidRPr="00DB0BCF">
          <w:rPr>
            <w:color w:val="1155CC"/>
            <w:u w:val="single"/>
          </w:rPr>
          <w:t xml:space="preserve"> Plan</w:t>
        </w:r>
      </w:hyperlink>
      <w:r w:rsidR="002A0939">
        <w:t xml:space="preserve"> (SS/SE-65) (updated 4/24) for asthma rescue medication.</w:t>
      </w:r>
    </w:p>
    <w:p w14:paraId="0000001C" w14:textId="7DA104F5" w:rsidR="00104DF5" w:rsidRDefault="002A0939" w:rsidP="00DB0BCF">
      <w:pPr>
        <w:pStyle w:val="ListParagraph"/>
        <w:numPr>
          <w:ilvl w:val="0"/>
          <w:numId w:val="5"/>
        </w:numPr>
        <w:spacing w:line="240" w:lineRule="auto"/>
        <w:ind w:left="1080"/>
      </w:pPr>
      <w:r w:rsidRPr="00AB3B62">
        <w:rPr>
          <w:lang w:val="en-US"/>
        </w:rPr>
        <w:t>Provide the school with properly labeled containers (your pharmacist will usually provide an extra container if requested). Only a 30-day supply of prescription medication should be brought into school at a time. It is the parent/guardian's responsibility to bring additional refills, if needed, to the school.</w:t>
      </w:r>
    </w:p>
    <w:p w14:paraId="0000001D" w14:textId="6410DD89" w:rsidR="00104DF5" w:rsidRDefault="002A0939" w:rsidP="00DB0BCF">
      <w:pPr>
        <w:pStyle w:val="ListParagraph"/>
        <w:numPr>
          <w:ilvl w:val="0"/>
          <w:numId w:val="5"/>
        </w:numPr>
        <w:spacing w:line="240" w:lineRule="auto"/>
        <w:ind w:left="1080"/>
      </w:pPr>
      <w:r w:rsidRPr="00AB3B62">
        <w:rPr>
          <w:lang w:val="en-US"/>
        </w:rPr>
        <w:t xml:space="preserve">Medications </w:t>
      </w:r>
      <w:r w:rsidRPr="00AB3B62">
        <w:rPr>
          <w:b/>
          <w:bCs/>
          <w:lang w:val="en-US"/>
        </w:rPr>
        <w:t>must</w:t>
      </w:r>
      <w:r w:rsidRPr="00AB3B62">
        <w:rPr>
          <w:lang w:val="en-US"/>
        </w:rPr>
        <w:t xml:space="preserve"> be transported to and from school by a parent/guardian; except, with parent/guardian approval, a high school student may carry </w:t>
      </w:r>
      <w:proofErr w:type="gramStart"/>
      <w:r w:rsidRPr="00AB3B62">
        <w:rPr>
          <w:lang w:val="en-US"/>
        </w:rPr>
        <w:t>over-the-counter</w:t>
      </w:r>
      <w:proofErr w:type="gramEnd"/>
      <w:r w:rsidRPr="00AB3B62">
        <w:rPr>
          <w:lang w:val="en-US"/>
        </w:rPr>
        <w:t xml:space="preserve"> (OTC) medications to and from the school health room and pick up the backup medication from the health room with documented parent/guardian permission.</w:t>
      </w:r>
    </w:p>
    <w:p w14:paraId="0000001E" w14:textId="2DC92E86" w:rsidR="00104DF5" w:rsidRPr="00AB3B62" w:rsidRDefault="002A0939" w:rsidP="00DB0BCF">
      <w:pPr>
        <w:pStyle w:val="ListParagraph"/>
        <w:numPr>
          <w:ilvl w:val="0"/>
          <w:numId w:val="5"/>
        </w:numPr>
        <w:spacing w:line="240" w:lineRule="auto"/>
        <w:ind w:left="1080"/>
        <w:rPr>
          <w:color w:val="444746"/>
        </w:rPr>
      </w:pPr>
      <w:r>
        <w:t xml:space="preserve">Medications </w:t>
      </w:r>
      <w:r w:rsidRPr="00AB3B62">
        <w:rPr>
          <w:b/>
        </w:rPr>
        <w:t>must</w:t>
      </w:r>
      <w:r>
        <w:t xml:space="preserve"> be kept in the school health room or other school-approved location unless approved for the student to carry it during school hours. </w:t>
      </w:r>
      <w:r w:rsidRPr="00AB3B62">
        <w:rPr>
          <w:color w:val="444746"/>
        </w:rPr>
        <w:t>Students approved to carry their own medication, should have a second dose kept in the school health room.</w:t>
      </w:r>
    </w:p>
    <w:p w14:paraId="0000001F" w14:textId="6B3D32A1" w:rsidR="00104DF5" w:rsidRDefault="002A0939" w:rsidP="00DB0BCF">
      <w:pPr>
        <w:pStyle w:val="ListParagraph"/>
        <w:numPr>
          <w:ilvl w:val="0"/>
          <w:numId w:val="5"/>
        </w:numPr>
        <w:spacing w:line="240" w:lineRule="auto"/>
        <w:ind w:left="1080"/>
      </w:pPr>
      <w:r w:rsidRPr="1E0E0A18">
        <w:rPr>
          <w:lang w:val="en-US"/>
        </w:rPr>
        <w:t xml:space="preserve">OTC </w:t>
      </w:r>
      <w:r w:rsidR="00F63EF7" w:rsidRPr="1E0E0A18">
        <w:rPr>
          <w:lang w:val="en-US"/>
        </w:rPr>
        <w:t xml:space="preserve"> medication</w:t>
      </w:r>
      <w:r w:rsidRPr="1E0E0A18">
        <w:rPr>
          <w:lang w:val="en-US"/>
        </w:rPr>
        <w:t xml:space="preserve"> for headache, muscle ache, orthodontic pain, or menstrual cramps may be given as needed throughout the school year with only the parent/ guardian signature on part II of the </w:t>
      </w:r>
      <w:hyperlink r:id="rId26" w:anchor="ssse-63-medication-authorization">
        <w:r w:rsidRPr="1E0E0A18">
          <w:rPr>
            <w:color w:val="1155CC"/>
            <w:u w:val="single"/>
            <w:lang w:val="en-US"/>
          </w:rPr>
          <w:t>FCPS Medication Authorization Form</w:t>
        </w:r>
      </w:hyperlink>
      <w:r w:rsidRPr="1E0E0A18">
        <w:rPr>
          <w:lang w:val="en-US"/>
        </w:rPr>
        <w:t>. No more than 100 pills/tablets of OTC medication should be brought to school at a time (must be in unopened original container/packaging).</w:t>
      </w:r>
    </w:p>
    <w:p w14:paraId="00000020" w14:textId="39B1591E" w:rsidR="00104DF5" w:rsidRDefault="002A0939" w:rsidP="00DB0BCF">
      <w:pPr>
        <w:pStyle w:val="ListParagraph"/>
        <w:numPr>
          <w:ilvl w:val="0"/>
          <w:numId w:val="5"/>
        </w:numPr>
        <w:spacing w:line="240" w:lineRule="auto"/>
        <w:ind w:left="1080"/>
      </w:pPr>
      <w:r w:rsidRPr="00AB3B62">
        <w:rPr>
          <w:lang w:val="en-US"/>
        </w:rPr>
        <w:t xml:space="preserve">OTC medications other than pain relievers may be given up to </w:t>
      </w:r>
      <w:r w:rsidRPr="00AB3B62">
        <w:rPr>
          <w:b/>
          <w:bCs/>
          <w:lang w:val="en-US"/>
        </w:rPr>
        <w:t>ten</w:t>
      </w:r>
      <w:r w:rsidRPr="00AB3B62">
        <w:rPr>
          <w:lang w:val="en-US"/>
        </w:rPr>
        <w:t xml:space="preserve"> consecutive school days with the parent/guardian signature on the FCPS Medication Authorization form before a health care provider’s authorization is required.</w:t>
      </w:r>
    </w:p>
    <w:p w14:paraId="00000021" w14:textId="7B30E736" w:rsidR="00104DF5" w:rsidRDefault="002A0939" w:rsidP="00DB0BCF">
      <w:pPr>
        <w:pStyle w:val="ListParagraph"/>
        <w:numPr>
          <w:ilvl w:val="0"/>
          <w:numId w:val="5"/>
        </w:numPr>
        <w:spacing w:line="240" w:lineRule="auto"/>
        <w:ind w:left="1080"/>
      </w:pPr>
      <w:r w:rsidRPr="00AB3B62">
        <w:rPr>
          <w:lang w:val="en-US"/>
        </w:rPr>
        <w:t>Cough drops and throat lozenges may be carried and used by students in kindergarten through grade 12 as needed throughout the school year, provided that they are in the original container or packaging.  Students must not share cough drops or throat lozenges under any circumstances.</w:t>
      </w:r>
    </w:p>
    <w:p w14:paraId="00000022" w14:textId="77777777" w:rsidR="00104DF5" w:rsidRDefault="002A0939" w:rsidP="00406851">
      <w:pPr>
        <w:spacing w:line="240" w:lineRule="auto"/>
      </w:pPr>
      <w:r>
        <w:t xml:space="preserve"> </w:t>
      </w:r>
    </w:p>
    <w:p w14:paraId="55150ECA" w14:textId="3AAD95B3" w:rsidR="00C34CFE" w:rsidRDefault="00C34CFE" w:rsidP="00406851">
      <w:pPr>
        <w:spacing w:line="240" w:lineRule="auto"/>
      </w:pPr>
      <w:r>
        <w:t>I</w:t>
      </w:r>
      <w:r w:rsidRPr="00C34CFE">
        <w:t>f you have any questions, feel free to call either your School Health Aide, Kathryn Mullins, at 703-227-3510 or your school Public Health Nurse, Jihyun “Kim” Lee, RN, at 571-567-1942.</w:t>
      </w:r>
    </w:p>
    <w:p w14:paraId="30FFF641" w14:textId="3366BDE8" w:rsidR="00C34CFE" w:rsidRDefault="002A0939" w:rsidP="00C34CFE">
      <w:pPr>
        <w:spacing w:line="240" w:lineRule="auto"/>
      </w:pPr>
      <w:r>
        <w:t xml:space="preserve"> </w:t>
      </w:r>
    </w:p>
    <w:p w14:paraId="17E09385" w14:textId="77777777" w:rsidR="00C34CFE" w:rsidRDefault="00C34CFE" w:rsidP="00C34CFE">
      <w:pPr>
        <w:spacing w:line="240" w:lineRule="auto"/>
        <w:rPr>
          <w:lang w:val="en-US"/>
        </w:rPr>
      </w:pPr>
      <w:r w:rsidRPr="5CAFFDE7">
        <w:rPr>
          <w:lang w:val="en-US"/>
        </w:rPr>
        <w:t>Thank you for your cooperation and assistance in helping to make this a safe and healthy school year for all FCPS students.</w:t>
      </w:r>
    </w:p>
    <w:p w14:paraId="45B29313" w14:textId="77777777" w:rsidR="00C34CFE" w:rsidRDefault="00C34CFE" w:rsidP="00C34CFE">
      <w:pPr>
        <w:spacing w:line="240" w:lineRule="auto"/>
      </w:pPr>
    </w:p>
    <w:p w14:paraId="00000026" w14:textId="77777777" w:rsidR="00104DF5" w:rsidRDefault="002A0939" w:rsidP="00406851">
      <w:pPr>
        <w:spacing w:line="240" w:lineRule="auto"/>
      </w:pPr>
      <w:r>
        <w:t xml:space="preserve"> </w:t>
      </w:r>
    </w:p>
    <w:p w14:paraId="00000027" w14:textId="77777777" w:rsidR="00104DF5" w:rsidRDefault="002A0939" w:rsidP="00406851">
      <w:pPr>
        <w:spacing w:after="240" w:line="240" w:lineRule="auto"/>
      </w:pPr>
      <w:r>
        <w:t xml:space="preserve"> </w:t>
      </w:r>
    </w:p>
    <w:p w14:paraId="00000028" w14:textId="77777777" w:rsidR="00104DF5" w:rsidRDefault="00104DF5" w:rsidP="00406851">
      <w:pPr>
        <w:spacing w:line="240" w:lineRule="auto"/>
      </w:pPr>
    </w:p>
    <w:sectPr w:rsidR="00104DF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259E"/>
    <w:multiLevelType w:val="hybridMultilevel"/>
    <w:tmpl w:val="D0F86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216A9"/>
    <w:multiLevelType w:val="multilevel"/>
    <w:tmpl w:val="14508F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4E0877"/>
    <w:multiLevelType w:val="hybridMultilevel"/>
    <w:tmpl w:val="5E30EABE"/>
    <w:lvl w:ilvl="0" w:tplc="07F0CDA8">
      <w:numFmt w:val="bullet"/>
      <w:lvlText w:val=""/>
      <w:lvlJc w:val="left"/>
      <w:pPr>
        <w:ind w:left="720" w:hanging="360"/>
      </w:pPr>
      <w:rPr>
        <w:rFonts w:ascii="Symbol" w:eastAsia="Courier New"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034C0C"/>
    <w:multiLevelType w:val="hybridMultilevel"/>
    <w:tmpl w:val="53DC7B56"/>
    <w:lvl w:ilvl="0" w:tplc="2ABCDD6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21799B"/>
    <w:multiLevelType w:val="hybridMultilevel"/>
    <w:tmpl w:val="173CA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8F46AE"/>
    <w:multiLevelType w:val="multilevel"/>
    <w:tmpl w:val="0EFE6EBA"/>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557667050">
    <w:abstractNumId w:val="1"/>
  </w:num>
  <w:num w:numId="2" w16cid:durableId="1188369617">
    <w:abstractNumId w:val="4"/>
  </w:num>
  <w:num w:numId="3" w16cid:durableId="574242896">
    <w:abstractNumId w:val="2"/>
  </w:num>
  <w:num w:numId="4" w16cid:durableId="1401827873">
    <w:abstractNumId w:val="3"/>
  </w:num>
  <w:num w:numId="5" w16cid:durableId="52512161">
    <w:abstractNumId w:val="0"/>
  </w:num>
  <w:num w:numId="6" w16cid:durableId="9042233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DF5"/>
    <w:rsid w:val="00087912"/>
    <w:rsid w:val="00104DF5"/>
    <w:rsid w:val="001830AD"/>
    <w:rsid w:val="001A3B06"/>
    <w:rsid w:val="001F1AA4"/>
    <w:rsid w:val="00244A1F"/>
    <w:rsid w:val="002A0939"/>
    <w:rsid w:val="003329D2"/>
    <w:rsid w:val="00357CED"/>
    <w:rsid w:val="003A3337"/>
    <w:rsid w:val="003E0758"/>
    <w:rsid w:val="0040190B"/>
    <w:rsid w:val="00406851"/>
    <w:rsid w:val="004933DD"/>
    <w:rsid w:val="005C78F0"/>
    <w:rsid w:val="006A5D1F"/>
    <w:rsid w:val="007759B6"/>
    <w:rsid w:val="009B6E46"/>
    <w:rsid w:val="00A4637C"/>
    <w:rsid w:val="00AB3B62"/>
    <w:rsid w:val="00AF4857"/>
    <w:rsid w:val="00BC75AF"/>
    <w:rsid w:val="00C34CFE"/>
    <w:rsid w:val="00DA4FDB"/>
    <w:rsid w:val="00DB0BCF"/>
    <w:rsid w:val="00E379F7"/>
    <w:rsid w:val="00E96047"/>
    <w:rsid w:val="00ED74A5"/>
    <w:rsid w:val="00F461A9"/>
    <w:rsid w:val="00F63EF7"/>
    <w:rsid w:val="00F76909"/>
    <w:rsid w:val="0FD160CA"/>
    <w:rsid w:val="1A64E5D2"/>
    <w:rsid w:val="1E0E0A18"/>
    <w:rsid w:val="2E8EE767"/>
    <w:rsid w:val="2FE48BDC"/>
    <w:rsid w:val="3D4FBA86"/>
    <w:rsid w:val="5CAFFDE7"/>
    <w:rsid w:val="64950CD5"/>
    <w:rsid w:val="6977207A"/>
    <w:rsid w:val="69D7FC51"/>
    <w:rsid w:val="6C1AA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2B70C"/>
  <w15:docId w15:val="{893F2B48-605D-4C4D-950C-45A2D8BF4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CFE"/>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F1AA4"/>
    <w:rPr>
      <w:b/>
      <w:bCs/>
    </w:rPr>
  </w:style>
  <w:style w:type="character" w:customStyle="1" w:styleId="CommentSubjectChar">
    <w:name w:val="Comment Subject Char"/>
    <w:basedOn w:val="CommentTextChar"/>
    <w:link w:val="CommentSubject"/>
    <w:uiPriority w:val="99"/>
    <w:semiHidden/>
    <w:rsid w:val="001F1AA4"/>
    <w:rPr>
      <w:b/>
      <w:bCs/>
      <w:sz w:val="20"/>
      <w:szCs w:val="20"/>
    </w:rPr>
  </w:style>
  <w:style w:type="paragraph" w:styleId="Revision">
    <w:name w:val="Revision"/>
    <w:hidden/>
    <w:uiPriority w:val="99"/>
    <w:semiHidden/>
    <w:rsid w:val="00F63EF7"/>
    <w:pPr>
      <w:spacing w:line="240" w:lineRule="auto"/>
    </w:pPr>
  </w:style>
  <w:style w:type="paragraph" w:styleId="ListParagraph">
    <w:name w:val="List Paragraph"/>
    <w:basedOn w:val="Normal"/>
    <w:uiPriority w:val="34"/>
    <w:qFormat/>
    <w:rsid w:val="00AF4857"/>
    <w:pPr>
      <w:ind w:left="720"/>
      <w:contextualSpacing/>
    </w:pPr>
  </w:style>
  <w:style w:type="character" w:styleId="Hyperlink">
    <w:name w:val="Hyperlink"/>
    <w:basedOn w:val="DefaultParagraphFont"/>
    <w:uiPriority w:val="99"/>
    <w:unhideWhenUsed/>
    <w:rsid w:val="00DB0BCF"/>
    <w:rPr>
      <w:color w:val="0000FF" w:themeColor="hyperlink"/>
      <w:u w:val="single"/>
    </w:rPr>
  </w:style>
  <w:style w:type="character" w:styleId="UnresolvedMention">
    <w:name w:val="Unresolved Mention"/>
    <w:basedOn w:val="DefaultParagraphFont"/>
    <w:uiPriority w:val="99"/>
    <w:semiHidden/>
    <w:unhideWhenUsed/>
    <w:rsid w:val="00DB0B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cps.edu/family-resources/family-communication-resources/sis-parentvue-online-verification-and-update-packet" TargetMode="External"/><Relationship Id="rId18" Type="http://schemas.openxmlformats.org/officeDocument/2006/relationships/hyperlink" Target="https://go.boarddocs.com/vsba/fairfax/Board.nsf/goto?open&amp;id=867SHT2A869E" TargetMode="External"/><Relationship Id="rId26" Type="http://schemas.openxmlformats.org/officeDocument/2006/relationships/hyperlink" Target="https://www.fcps.edu/registration/forms" TargetMode="External"/><Relationship Id="rId3" Type="http://schemas.openxmlformats.org/officeDocument/2006/relationships/customXml" Target="../customXml/item3.xml"/><Relationship Id="rId21" Type="http://schemas.openxmlformats.org/officeDocument/2006/relationships/hyperlink" Target="https://www.fcps.edu/registration/forms" TargetMode="External"/><Relationship Id="rId7" Type="http://schemas.openxmlformats.org/officeDocument/2006/relationships/webSettings" Target="webSettings.xml"/><Relationship Id="rId12" Type="http://schemas.openxmlformats.org/officeDocument/2006/relationships/hyperlink" Target="https://www.fcps.edu/sites/default/files/media/forms/se71.pdf" TargetMode="External"/><Relationship Id="rId17" Type="http://schemas.openxmlformats.org/officeDocument/2006/relationships/hyperlink" Target="https://go.boarddocs.com/vsba/fairfax/Board.nsf/goto?open&amp;id=867SHT2A869E" TargetMode="External"/><Relationship Id="rId25" Type="http://schemas.openxmlformats.org/officeDocument/2006/relationships/hyperlink" Target="https://www.fcps.edu/registration/forms" TargetMode="External"/><Relationship Id="rId2" Type="http://schemas.openxmlformats.org/officeDocument/2006/relationships/customXml" Target="../customXml/item2.xml"/><Relationship Id="rId16" Type="http://schemas.openxmlformats.org/officeDocument/2006/relationships/hyperlink" Target="https://www.fcps.edu/form/ssse-200-physicians-referral-participation-physical-education" TargetMode="External"/><Relationship Id="rId20" Type="http://schemas.openxmlformats.org/officeDocument/2006/relationships/hyperlink" Target="https://www.fcps.edu/registration/form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cps.edu/sites/default/files/media/forms/se71.pdf" TargetMode="External"/><Relationship Id="rId24" Type="http://schemas.openxmlformats.org/officeDocument/2006/relationships/hyperlink" Target="https://www.fcps.edu/registration/forms" TargetMode="External"/><Relationship Id="rId5" Type="http://schemas.openxmlformats.org/officeDocument/2006/relationships/styles" Target="styles.xml"/><Relationship Id="rId15" Type="http://schemas.openxmlformats.org/officeDocument/2006/relationships/hyperlink" Target="https://www.fcps.edu/sites/default/files/media/forms/se3.pdf" TargetMode="External"/><Relationship Id="rId23" Type="http://schemas.openxmlformats.org/officeDocument/2006/relationships/hyperlink" Target="https://www.fcps.edu/registration/forms" TargetMode="External"/><Relationship Id="rId28" Type="http://schemas.openxmlformats.org/officeDocument/2006/relationships/theme" Target="theme/theme1.xml"/><Relationship Id="rId10" Type="http://schemas.openxmlformats.org/officeDocument/2006/relationships/hyperlink" Target="https://www.fcps.edu/about-fcps/policies-regulations-and-notices/attendance-policies/attendance-recommendations" TargetMode="External"/><Relationship Id="rId19" Type="http://schemas.openxmlformats.org/officeDocument/2006/relationships/hyperlink" Target="https://www.fcps.edu/registration/forms" TargetMode="External"/><Relationship Id="rId4" Type="http://schemas.openxmlformats.org/officeDocument/2006/relationships/numbering" Target="numbering.xml"/><Relationship Id="rId9" Type="http://schemas.openxmlformats.org/officeDocument/2006/relationships/hyperlink" Target="https://www.fcps.edu/about-fcps/policies-regulations-and-notices/attendance-policies/attendance-recommendations" TargetMode="External"/><Relationship Id="rId14" Type="http://schemas.openxmlformats.org/officeDocument/2006/relationships/hyperlink" Target="https://www.fcps.edu/family-resources/family-communication-resources/sis-parentvue-online-verification-and-update-packet" TargetMode="External"/><Relationship Id="rId22" Type="http://schemas.openxmlformats.org/officeDocument/2006/relationships/hyperlink" Target="https://www.fcps.edu/registration/form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D51F653F36F64088751585696684AA" ma:contentTypeVersion="33" ma:contentTypeDescription="Create a new document." ma:contentTypeScope="" ma:versionID="07209f5ff9214f6aec89059a17c904d1">
  <xsd:schema xmlns:xsd="http://www.w3.org/2001/XMLSchema" xmlns:xs="http://www.w3.org/2001/XMLSchema" xmlns:p="http://schemas.microsoft.com/office/2006/metadata/properties" xmlns:ns2="88e56b25-b674-482a-af71-36fa6f0e175d" xmlns:ns3="90e093c3-091c-4411-87ca-b69f5ed1b0ca" targetNamespace="http://schemas.microsoft.com/office/2006/metadata/properties" ma:root="true" ma:fieldsID="8bd87a22017348d589f677feac1179f7" ns2:_="" ns3:_="">
    <xsd:import namespace="88e56b25-b674-482a-af71-36fa6f0e175d"/>
    <xsd:import namespace="90e093c3-091c-4411-87ca-b69f5ed1b0ca"/>
    <xsd:element name="properties">
      <xsd:complexType>
        <xsd:sequence>
          <xsd:element name="documentManagement">
            <xsd:complexType>
              <xsd:all>
                <xsd:element ref="ns2:Audience" minOccurs="0"/>
                <xsd:element ref="ns2:Browser_x0020_Title" minOccurs="0"/>
                <xsd:element ref="ns2:Category" minOccurs="0"/>
                <xsd:element ref="ns2:Comments" minOccurs="0"/>
                <xsd:element ref="ns2:Contact" minOccurs="0"/>
                <xsd:element ref="ns2:Contact_x0020_E_x002d_Mail_x0020_Address" minOccurs="0"/>
                <xsd:element ref="ns2:Contact_x0020_Name" minOccurs="0"/>
                <xsd:element ref="ns2:Contact_x0020_Picture" minOccurs="0"/>
                <xsd:element ref="ns2:Form_x0020_Type" minOccurs="0"/>
                <xsd:element ref="ns2:Substitute_x0020_Binder_x0020_Chapter" minOccurs="0"/>
                <xsd:element ref="ns2:Hide_x0020_from_x0020_Internet_x0020_Search_x0020_Engines" minOccurs="0"/>
                <xsd:element ref="ns2:Hide_x0020_physical_x0020_URLs_x0020_from_x0020_search" minOccurs="0"/>
                <xsd:element ref="ns2:Meta_x0020_Description" minOccurs="0"/>
                <xsd:element ref="ns2:Meta_x0020_Keywords" minOccurs="0"/>
                <xsd:element ref="ns2:Number" minOccurs="0"/>
                <xsd:element ref="ns2:Content_x0020_Type"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Yea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56b25-b674-482a-af71-36fa6f0e175d" elementFormDefault="qualified">
    <xsd:import namespace="http://schemas.microsoft.com/office/2006/documentManagement/types"/>
    <xsd:import namespace="http://schemas.microsoft.com/office/infopath/2007/PartnerControls"/>
    <xsd:element name="Audience" ma:index="4" nillable="true" ma:displayName="Audience" ma:default="PCS" ma:format="Dropdown" ma:internalName="Audience" ma:readOnly="false">
      <xsd:simpleType>
        <xsd:restriction base="dms:Choice">
          <xsd:enumeration value="PCS"/>
        </xsd:restriction>
      </xsd:simpleType>
    </xsd:element>
    <xsd:element name="Browser_x0020_Title" ma:index="5" nillable="true" ma:displayName="Browser Title" ma:description="Browser Title is a site column created by the Publishing feature. It is used as the title that appears at the top of a browser window and may appear in Internet search results." ma:internalName="Browser_x0020_Title" ma:readOnly="false">
      <xsd:simpleType>
        <xsd:restriction base="dms:Text">
          <xsd:maxLength value="255"/>
        </xsd:restriction>
      </xsd:simpleType>
    </xsd:element>
    <xsd:element name="Category" ma:index="6" nillable="true" ma:displayName="Category" ma:description="What program area does the document relate to?" ma:format="Dropdown" ma:internalName="Category" ma:readOnly="false">
      <xsd:simpleType>
        <xsd:restriction base="dms:Choice">
          <xsd:enumeration value="School Health"/>
          <xsd:enumeration value="School Health - Form 1"/>
          <xsd:enumeration value="Back to School"/>
          <xsd:enumeration value="Communicable disease"/>
          <xsd:enumeration value="Community Resources"/>
          <xsd:enumeration value="FAQs"/>
          <xsd:enumeration value="Health Care/Action Plans"/>
          <xsd:enumeration value="Manuals"/>
          <xsd:enumeration value="Medication Resources"/>
          <xsd:enumeration value="PHN Manual"/>
          <xsd:enumeration value="PHN Resources"/>
          <xsd:enumeration value="SHA Resources"/>
          <xsd:enumeration value="SHASC"/>
          <xsd:enumeration value="SHASC Meeting Minutes"/>
          <xsd:enumeration value="SH Updates"/>
          <xsd:enumeration value="Training"/>
        </xsd:restriction>
      </xsd:simpleType>
    </xsd:element>
    <xsd:element name="Comments" ma:index="7" nillable="true" ma:displayName="Comments" ma:internalName="Comments" ma:readOnly="false">
      <xsd:simpleType>
        <xsd:restriction base="dms:Note">
          <xsd:maxLength value="255"/>
        </xsd:restriction>
      </xsd:simpleType>
    </xsd:element>
    <xsd:element name="Contact" ma:index="8" nillable="true" ma:displayName="Contact" ma:list="UserInfo" ma:SharePointGroup="0" ma:internalName="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act_x0020_E_x002d_Mail_x0020_Address" ma:index="9" nillable="true" ma:displayName="Contact E-Mail Address" ma:internalName="Contact_x0020_E_x002d_Mail_x0020_Address" ma:readOnly="false">
      <xsd:simpleType>
        <xsd:restriction base="dms:Text">
          <xsd:maxLength value="255"/>
        </xsd:restriction>
      </xsd:simpleType>
    </xsd:element>
    <xsd:element name="Contact_x0020_Name" ma:index="10" nillable="true" ma:displayName="Contact Name" ma:internalName="Contact_x0020_Name" ma:readOnly="false">
      <xsd:simpleType>
        <xsd:restriction base="dms:Text">
          <xsd:maxLength value="255"/>
        </xsd:restriction>
      </xsd:simpleType>
    </xsd:element>
    <xsd:element name="Contact_x0020_Picture" ma:index="11" nillable="true" ma:displayName="Contact Picture" ma:format="Hyperlink" ma:internalName="Contact_x0020_Pictur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Form_x0020_Type" ma:index="12" nillable="true" ma:displayName="Form Type" ma:default="Forms" ma:description="This describe the type of document - a form," ma:format="Dropdown" ma:internalName="Form_x0020_Type" ma:readOnly="false">
      <xsd:simpleType>
        <xsd:restriction base="dms:Choice">
          <xsd:enumeration value="Action Plan"/>
          <xsd:enumeration value="Forms"/>
          <xsd:enumeration value="Meeting Minutes"/>
          <xsd:enumeration value="Misc Program Doc"/>
          <xsd:enumeration value="Manuals"/>
          <xsd:enumeration value="Training"/>
        </xsd:restriction>
      </xsd:simpleType>
    </xsd:element>
    <xsd:element name="Substitute_x0020_Binder_x0020_Chapter" ma:index="13" nillable="true" ma:displayName="Substitute Binder Chapter" ma:format="Dropdown" ma:internalName="Substitute_x0020_Binder_x0020_Chapter" ma:readOnly="false">
      <xsd:simpleType>
        <xsd:restriction base="dms:Choice">
          <xsd:enumeration value="Table of Contents-Tabs"/>
          <xsd:enumeration value="SHA Communications"/>
          <xsd:enumeration value="Student of Interest/Special Considerations"/>
          <xsd:enumeration value="General Information"/>
          <xsd:enumeration value="FCHD Contacts"/>
          <xsd:enumeration value="FCPS Contacts"/>
          <xsd:enumeration value="911/Emergency Plan"/>
        </xsd:restriction>
      </xsd:simpleType>
    </xsd:element>
    <xsd:element name="Hide_x0020_from_x0020_Internet_x0020_Search_x0020_Engines" ma:index="14" nillable="true" ma:displayName="Hide from Internet Search Engines" ma:default="1" ma:description="Hide from Internet Search Engines is a site column created by the Publishing feature. It is used to indicate to search engine crawlers that a particular page should not be indexed." ma:internalName="Hide_x0020_from_x0020_Internet_x0020_Search_x0020_Engines" ma:readOnly="false">
      <xsd:simpleType>
        <xsd:restriction base="dms:Boolean"/>
      </xsd:simpleType>
    </xsd:element>
    <xsd:element name="Hide_x0020_physical_x0020_URLs_x0020_from_x0020_search" ma:index="15" nillable="true" ma:displayName="Hide physical URLs from search" ma:default="1" ma:description="If checked, the physical URL of this page will not appear in search results. Friendly URLs assigned to this page will always appear." ma:internalName="Hide_x0020_physical_x0020_URLs_x0020_from_x0020_search" ma:readOnly="false">
      <xsd:simpleType>
        <xsd:restriction base="dms:Boolean"/>
      </xsd:simpleType>
    </xsd:element>
    <xsd:element name="Meta_x0020_Description" ma:index="16" nillable="true" ma:displayName="Meta Description" ma:description="Meta Description is a site column created by the Publishing feature. Internet search engines may display this description in search results pages." ma:internalName="Meta_x0020_Description" ma:readOnly="false">
      <xsd:simpleType>
        <xsd:restriction base="dms:Text">
          <xsd:maxLength value="255"/>
        </xsd:restriction>
      </xsd:simpleType>
    </xsd:element>
    <xsd:element name="Meta_x0020_Keywords" ma:index="17" nillable="true" ma:displayName="Meta Keywords" ma:description="Meta Keywords" ma:internalName="Meta_x0020_Keywords" ma:readOnly="false">
      <xsd:simpleType>
        <xsd:restriction base="dms:Text">
          <xsd:maxLength value="255"/>
        </xsd:restriction>
      </xsd:simpleType>
    </xsd:element>
    <xsd:element name="Number" ma:index="18" nillable="true" ma:displayName="Number" ma:description="Enter &quot;1&quot; unless form's name is an HD form number. In that case, put numeric portion of form number." ma:internalName="Number" ma:readOnly="false" ma:percentage="FALSE">
      <xsd:simpleType>
        <xsd:restriction base="dms:Number"/>
      </xsd:simpleType>
    </xsd:element>
    <xsd:element name="Content_x0020_Type" ma:index="19" nillable="true" ma:displayName="Content Type" ma:format="Dropdown" ma:internalName="Content_x0020_Type" ma:readOnly="false">
      <xsd:simpleType>
        <xsd:restriction base="dms:Choice">
          <xsd:enumeration value="SHF"/>
          <xsd:enumeration value="Archived"/>
          <xsd:enumeration value="TOC"/>
        </xsd:restriction>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DateTaken" ma:index="34" nillable="true" ma:displayName="MediaServiceDateTaken" ma:hidden="true" ma:internalName="MediaServiceDateTaken" ma:readOnly="true">
      <xsd:simpleType>
        <xsd:restriction base="dms:Text"/>
      </xsd:simpleType>
    </xsd:element>
    <xsd:element name="MediaLengthInSeconds" ma:index="35" nillable="true" ma:displayName="Length (seconds)" ma:internalName="MediaLengthInSeconds" ma:readOnly="true">
      <xsd:simpleType>
        <xsd:restriction base="dms:Unknown"/>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Year" ma:index="37" nillable="true" ma:displayName="Year" ma:description="This is the year that this document was revised and uploaded to the library." ma:internalName="Year">
      <xsd:simpleType>
        <xsd:restriction base="dms:Text">
          <xsd:maxLength value="4"/>
        </xsd:restriction>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e093c3-091c-4411-87ca-b69f5ed1b0ca"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ntact_x0020_Name xmlns="88e56b25-b674-482a-af71-36fa6f0e175d" xsi:nil="true"/>
    <Browser_x0020_Title xmlns="88e56b25-b674-482a-af71-36fa6f0e175d" xsi:nil="true"/>
    <Contact_x0020_Picture xmlns="88e56b25-b674-482a-af71-36fa6f0e175d">
      <Url xsi:nil="true"/>
      <Description xsi:nil="true"/>
    </Contact_x0020_Picture>
    <Audience xmlns="88e56b25-b674-482a-af71-36fa6f0e175d">PCS</Audience>
    <Hide_x0020_physical_x0020_URLs_x0020_from_x0020_search xmlns="88e56b25-b674-482a-af71-36fa6f0e175d">true</Hide_x0020_physical_x0020_URLs_x0020_from_x0020_search>
    <Meta_x0020_Description xmlns="88e56b25-b674-482a-af71-36fa6f0e175d" xsi:nil="true"/>
    <Category xmlns="88e56b25-b674-482a-af71-36fa6f0e175d">Back to School</Category>
    <Meta_x0020_Keywords xmlns="88e56b25-b674-482a-af71-36fa6f0e175d" xsi:nil="true"/>
    <Contact_x0020_E_x002d_Mail_x0020_Address xmlns="88e56b25-b674-482a-af71-36fa6f0e175d" xsi:nil="true"/>
    <Substitute_x0020_Binder_x0020_Chapter xmlns="88e56b25-b674-482a-af71-36fa6f0e175d" xsi:nil="true"/>
    <Content_x0020_Type xmlns="88e56b25-b674-482a-af71-36fa6f0e175d" xsi:nil="true"/>
    <Year xmlns="88e56b25-b674-482a-af71-36fa6f0e175d" xsi:nil="true"/>
    <Comments xmlns="88e56b25-b674-482a-af71-36fa6f0e175d" xsi:nil="true"/>
    <Form_x0020_Type xmlns="88e56b25-b674-482a-af71-36fa6f0e175d">Forms</Form_x0020_Type>
    <Number xmlns="88e56b25-b674-482a-af71-36fa6f0e175d" xsi:nil="true"/>
    <Hide_x0020_from_x0020_Internet_x0020_Search_x0020_Engines xmlns="88e56b25-b674-482a-af71-36fa6f0e175d">true</Hide_x0020_from_x0020_Internet_x0020_Search_x0020_Engines>
    <Contact xmlns="88e56b25-b674-482a-af71-36fa6f0e175d">
      <UserInfo>
        <DisplayName/>
        <AccountId xsi:nil="true"/>
        <AccountType/>
      </UserInfo>
    </Contact>
  </documentManagement>
</p:properties>
</file>

<file path=customXml/itemProps1.xml><?xml version="1.0" encoding="utf-8"?>
<ds:datastoreItem xmlns:ds="http://schemas.openxmlformats.org/officeDocument/2006/customXml" ds:itemID="{641AB949-ADAF-49C9-B629-EF49A185BD98}">
  <ds:schemaRefs>
    <ds:schemaRef ds:uri="http://schemas.microsoft.com/sharepoint/v3/contenttype/forms"/>
  </ds:schemaRefs>
</ds:datastoreItem>
</file>

<file path=customXml/itemProps2.xml><?xml version="1.0" encoding="utf-8"?>
<ds:datastoreItem xmlns:ds="http://schemas.openxmlformats.org/officeDocument/2006/customXml" ds:itemID="{FD1EC7CA-77CE-4B13-9416-F550AF32B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56b25-b674-482a-af71-36fa6f0e175d"/>
    <ds:schemaRef ds:uri="90e093c3-091c-4411-87ca-b69f5ed1b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942CE2-86F2-465E-9A10-C77CD67BB05E}">
  <ds:schemaRefs>
    <ds:schemaRef ds:uri="http://schemas.microsoft.com/office/2006/metadata/properties"/>
    <ds:schemaRef ds:uri="http://schemas.microsoft.com/office/infopath/2007/PartnerControls"/>
    <ds:schemaRef ds:uri="88e56b25-b674-482a-af71-36fa6f0e175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983</Words>
  <Characters>5607</Characters>
  <Application>Microsoft Office Word</Application>
  <DocSecurity>4</DocSecurity>
  <Lines>46</Lines>
  <Paragraphs>13</Paragraphs>
  <ScaleCrop>false</ScaleCrop>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Room Greeting Letter to Parents 7.2024_final</dc:title>
  <dc:creator>Zuo, Xiaokui (Phoebe)</dc:creator>
  <cp:lastModifiedBy>Miller, Matt R</cp:lastModifiedBy>
  <cp:revision>2</cp:revision>
  <dcterms:created xsi:type="dcterms:W3CDTF">2024-07-25T13:44:00Z</dcterms:created>
  <dcterms:modified xsi:type="dcterms:W3CDTF">2024-07-25T13:44:00Z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0x010100BAD51F653F36F64088751585696684AA</vt:lpwstr>
  </property>
</Properties>
</file>