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58F9" w:rsidRPr="000B2C5B" w:rsidRDefault="008A58F9" w:rsidP="008A58F9">
      <w:pPr>
        <w:shd w:val="clear" w:color="auto" w:fill="FFFFFF"/>
        <w:spacing w:after="0" w:line="240" w:lineRule="auto"/>
        <w:rPr>
          <w:rFonts w:ascii="Arial" w:eastAsia="Times New Roman" w:hAnsi="Arial" w:cs="Arial"/>
          <w:vanish/>
          <w:color w:val="333333"/>
          <w:sz w:val="24"/>
          <w:szCs w:val="24"/>
          <w:u w:val="single"/>
          <w:lang w:val="en"/>
        </w:rPr>
      </w:pPr>
      <w:r w:rsidRPr="000B2C5B">
        <w:rPr>
          <w:rFonts w:ascii="Arial" w:eastAsia="Times New Roman" w:hAnsi="Arial" w:cs="Arial"/>
          <w:vanish/>
          <w:color w:val="333333"/>
          <w:sz w:val="24"/>
          <w:szCs w:val="24"/>
          <w:u w:val="single"/>
          <w:lang w:val="en"/>
        </w:rPr>
        <w:t>Rehabilitation of the St Mary's Diversion is Crucial to Agriculutre</w:t>
      </w:r>
    </w:p>
    <w:p w:rsidR="00750FBE" w:rsidRPr="00457513" w:rsidRDefault="008A58F9">
      <w:pPr>
        <w:rPr>
          <w:rFonts w:ascii="Arial" w:hAnsi="Arial" w:cs="Arial"/>
        </w:rPr>
      </w:pPr>
      <w:r w:rsidRPr="000B2C5B">
        <w:rPr>
          <w:rFonts w:ascii="Arial" w:hAnsi="Arial" w:cs="Arial"/>
          <w:u w:val="single"/>
        </w:rPr>
        <w:t>Ag Short Video:</w:t>
      </w:r>
      <w:r w:rsidRPr="00457513">
        <w:rPr>
          <w:rFonts w:ascii="Arial" w:hAnsi="Arial" w:cs="Arial"/>
        </w:rPr>
        <w:tab/>
        <w:t xml:space="preserve"> </w:t>
      </w:r>
      <w:r w:rsidRPr="00457513">
        <w:rPr>
          <w:rFonts w:ascii="Arial" w:hAnsi="Arial" w:cs="Arial"/>
        </w:rPr>
        <w:tab/>
      </w:r>
      <w:r w:rsidRPr="00457513">
        <w:rPr>
          <w:rFonts w:ascii="Arial" w:hAnsi="Arial" w:cs="Arial"/>
        </w:rPr>
        <w:tab/>
      </w:r>
      <w:r w:rsidRPr="00457513">
        <w:rPr>
          <w:rFonts w:ascii="Arial" w:hAnsi="Arial" w:cs="Arial"/>
        </w:rPr>
        <w:tab/>
      </w:r>
      <w:hyperlink r:id="rId4" w:tgtFrame="_blank" w:history="1">
        <w:r w:rsidR="00750FBE" w:rsidRPr="00457513">
          <w:rPr>
            <w:rStyle w:val="Hyperlink"/>
            <w:rFonts w:ascii="Arial" w:hAnsi="Arial" w:cs="Arial"/>
            <w:sz w:val="23"/>
            <w:szCs w:val="23"/>
            <w:shd w:val="clear" w:color="auto" w:fill="F4F4F4"/>
          </w:rPr>
          <w:t>https://youtu.be/iupRPzjvga4</w:t>
        </w:r>
      </w:hyperlink>
    </w:p>
    <w:p w:rsidR="00750FBE" w:rsidRPr="00457513" w:rsidRDefault="00750FBE">
      <w:pPr>
        <w:rPr>
          <w:rFonts w:ascii="Arial" w:hAnsi="Arial" w:cs="Arial"/>
        </w:rPr>
      </w:pPr>
      <w:r w:rsidRPr="00457513">
        <w:rPr>
          <w:rFonts w:ascii="Arial" w:hAnsi="Arial" w:cs="Arial"/>
          <w:sz w:val="23"/>
          <w:szCs w:val="23"/>
        </w:rPr>
        <w:t>Rehabilita</w:t>
      </w:r>
      <w:r w:rsidR="00457513">
        <w:rPr>
          <w:rFonts w:ascii="Arial" w:hAnsi="Arial" w:cs="Arial"/>
          <w:sz w:val="23"/>
          <w:szCs w:val="23"/>
        </w:rPr>
        <w:t>tion of St Mary's Diversion is c</w:t>
      </w:r>
      <w:r w:rsidRPr="00457513">
        <w:rPr>
          <w:rFonts w:ascii="Arial" w:hAnsi="Arial" w:cs="Arial"/>
          <w:sz w:val="23"/>
          <w:szCs w:val="23"/>
        </w:rPr>
        <w:t>rucial to the Milk River and Agriculture.</w:t>
      </w:r>
    </w:p>
    <w:p w:rsidR="00750FBE" w:rsidRPr="00457513" w:rsidRDefault="00750FBE">
      <w:pPr>
        <w:rPr>
          <w:rFonts w:ascii="Arial" w:hAnsi="Arial" w:cs="Arial"/>
        </w:rPr>
      </w:pPr>
      <w:r w:rsidRPr="00457513">
        <w:rPr>
          <w:rFonts w:ascii="Arial" w:hAnsi="Arial" w:cs="Arial"/>
          <w:sz w:val="23"/>
          <w:szCs w:val="23"/>
        </w:rPr>
        <w:t>The St Mary's diversion is over 100 years old and failing. This diversion supplements the Milk River, which would go dry in 6 out of 10 years without the diversion. This water is crucial to Agriculture and is literally the Life Line of the Hi Line.  When this system fails, it will be over a $2 Billion impact to the Hi Line and the state of Montana.</w:t>
      </w:r>
    </w:p>
    <w:p w:rsidR="008A58F9" w:rsidRPr="00457513" w:rsidRDefault="008A58F9">
      <w:pPr>
        <w:rPr>
          <w:rFonts w:ascii="Arial" w:hAnsi="Arial" w:cs="Arial"/>
        </w:rPr>
      </w:pPr>
    </w:p>
    <w:p w:rsidR="008A58F9" w:rsidRPr="00457513" w:rsidRDefault="008A58F9">
      <w:pPr>
        <w:rPr>
          <w:rFonts w:ascii="Arial" w:hAnsi="Arial" w:cs="Arial"/>
          <w:sz w:val="18"/>
          <w:szCs w:val="18"/>
          <w:lang w:val="en"/>
        </w:rPr>
      </w:pPr>
      <w:r w:rsidRPr="000B2C5B">
        <w:rPr>
          <w:rFonts w:ascii="Arial" w:hAnsi="Arial" w:cs="Arial"/>
          <w:u w:val="single"/>
        </w:rPr>
        <w:t>Fisheries and Wildlife Short Video:</w:t>
      </w:r>
      <w:r w:rsidRPr="00457513">
        <w:rPr>
          <w:rFonts w:ascii="Arial" w:hAnsi="Arial" w:cs="Arial"/>
        </w:rPr>
        <w:tab/>
      </w:r>
      <w:hyperlink r:id="rId5" w:tgtFrame="_blank" w:history="1">
        <w:r w:rsidR="00D263E8" w:rsidRPr="00457513">
          <w:rPr>
            <w:rStyle w:val="Hyperlink"/>
            <w:rFonts w:ascii="Arial" w:hAnsi="Arial" w:cs="Arial"/>
            <w:shd w:val="clear" w:color="auto" w:fill="F4F4F4"/>
          </w:rPr>
          <w:t>https://youtu.be/LcY94DeMstY</w:t>
        </w:r>
      </w:hyperlink>
    </w:p>
    <w:p w:rsidR="00750FBE" w:rsidRPr="00457513" w:rsidRDefault="00750FBE">
      <w:pPr>
        <w:rPr>
          <w:rFonts w:ascii="Arial" w:hAnsi="Arial" w:cs="Arial"/>
          <w:sz w:val="23"/>
          <w:szCs w:val="23"/>
        </w:rPr>
      </w:pPr>
      <w:r w:rsidRPr="00457513">
        <w:rPr>
          <w:rFonts w:ascii="Arial" w:hAnsi="Arial" w:cs="Arial"/>
          <w:sz w:val="23"/>
          <w:szCs w:val="23"/>
        </w:rPr>
        <w:t>Rehabilitation of</w:t>
      </w:r>
      <w:r w:rsidR="00457513">
        <w:rPr>
          <w:rFonts w:ascii="Arial" w:hAnsi="Arial" w:cs="Arial"/>
          <w:sz w:val="23"/>
          <w:szCs w:val="23"/>
        </w:rPr>
        <w:t xml:space="preserve"> St Mary's Diversion is c</w:t>
      </w:r>
      <w:r w:rsidRPr="00457513">
        <w:rPr>
          <w:rFonts w:ascii="Arial" w:hAnsi="Arial" w:cs="Arial"/>
          <w:sz w:val="23"/>
          <w:szCs w:val="23"/>
        </w:rPr>
        <w:t>rucial to the Milk River Fisheries and Wildlife.</w:t>
      </w:r>
    </w:p>
    <w:p w:rsidR="008A58F9" w:rsidRPr="00457513" w:rsidRDefault="00750FBE">
      <w:pPr>
        <w:rPr>
          <w:rFonts w:ascii="Arial" w:hAnsi="Arial" w:cs="Arial"/>
          <w:sz w:val="23"/>
          <w:szCs w:val="23"/>
        </w:rPr>
      </w:pPr>
      <w:r w:rsidRPr="00457513">
        <w:rPr>
          <w:rFonts w:ascii="Arial" w:hAnsi="Arial" w:cs="Arial"/>
          <w:sz w:val="23"/>
          <w:szCs w:val="23"/>
        </w:rPr>
        <w:t>The St Mary's diversion is over 100 years old and failing. This diversion supplements the Milk River, which would go dry in 6 out of 10 years without the diversion. This water is crucial to fisheries, wildlife and recreation on the Milk River which is the Life Line of the Hi Line in Montana.</w:t>
      </w:r>
    </w:p>
    <w:p w:rsidR="00750FBE" w:rsidRPr="00457513" w:rsidRDefault="00750FBE">
      <w:pPr>
        <w:rPr>
          <w:rFonts w:ascii="Arial" w:hAnsi="Arial" w:cs="Arial"/>
          <w:sz w:val="23"/>
          <w:szCs w:val="23"/>
        </w:rPr>
      </w:pPr>
    </w:p>
    <w:p w:rsidR="00750FBE" w:rsidRPr="00457513" w:rsidRDefault="00750FBE">
      <w:pPr>
        <w:rPr>
          <w:rFonts w:ascii="Arial" w:hAnsi="Arial" w:cs="Arial"/>
          <w:sz w:val="23"/>
          <w:szCs w:val="23"/>
        </w:rPr>
      </w:pPr>
      <w:r w:rsidRPr="000B2C5B">
        <w:rPr>
          <w:rFonts w:ascii="Arial" w:hAnsi="Arial" w:cs="Arial"/>
          <w:sz w:val="23"/>
          <w:szCs w:val="23"/>
          <w:u w:val="single"/>
        </w:rPr>
        <w:t>Municipalities</w:t>
      </w:r>
      <w:r w:rsidR="00952B51" w:rsidRPr="000B2C5B">
        <w:rPr>
          <w:rFonts w:ascii="Arial" w:hAnsi="Arial" w:cs="Arial"/>
          <w:sz w:val="23"/>
          <w:szCs w:val="23"/>
          <w:u w:val="single"/>
        </w:rPr>
        <w:t xml:space="preserve"> short video</w:t>
      </w:r>
      <w:r w:rsidRPr="000B2C5B">
        <w:rPr>
          <w:rFonts w:ascii="Arial" w:hAnsi="Arial" w:cs="Arial"/>
          <w:sz w:val="23"/>
          <w:szCs w:val="23"/>
          <w:u w:val="single"/>
        </w:rPr>
        <w:t>:</w:t>
      </w:r>
      <w:r w:rsidRPr="00457513">
        <w:rPr>
          <w:rFonts w:ascii="Arial" w:hAnsi="Arial" w:cs="Arial"/>
          <w:sz w:val="23"/>
          <w:szCs w:val="23"/>
        </w:rPr>
        <w:t xml:space="preserve">  </w:t>
      </w:r>
      <w:r w:rsidRPr="00457513">
        <w:rPr>
          <w:rFonts w:ascii="Arial" w:hAnsi="Arial" w:cs="Arial"/>
          <w:sz w:val="23"/>
          <w:szCs w:val="23"/>
        </w:rPr>
        <w:tab/>
      </w:r>
      <w:r w:rsidR="00546495" w:rsidRPr="00457513">
        <w:rPr>
          <w:rFonts w:ascii="Arial" w:hAnsi="Arial" w:cs="Arial"/>
          <w:sz w:val="23"/>
          <w:szCs w:val="23"/>
        </w:rPr>
        <w:tab/>
      </w:r>
      <w:r w:rsidR="00546495" w:rsidRPr="00457513">
        <w:rPr>
          <w:rFonts w:ascii="Arial" w:hAnsi="Arial" w:cs="Arial"/>
          <w:sz w:val="23"/>
          <w:szCs w:val="23"/>
        </w:rPr>
        <w:tab/>
      </w:r>
      <w:hyperlink r:id="rId6" w:tgtFrame="_blank" w:history="1">
        <w:r w:rsidR="00546495" w:rsidRPr="00457513">
          <w:rPr>
            <w:rStyle w:val="Hyperlink"/>
            <w:rFonts w:ascii="Arial" w:hAnsi="Arial" w:cs="Arial"/>
            <w:sz w:val="23"/>
            <w:szCs w:val="23"/>
            <w:shd w:val="clear" w:color="auto" w:fill="F4F4F4"/>
          </w:rPr>
          <w:t>https://youtu.be/xyGRswMoVbU</w:t>
        </w:r>
      </w:hyperlink>
      <w:r w:rsidRPr="00457513">
        <w:rPr>
          <w:rFonts w:ascii="Arial" w:hAnsi="Arial" w:cs="Arial"/>
          <w:sz w:val="23"/>
          <w:szCs w:val="23"/>
        </w:rPr>
        <w:tab/>
      </w:r>
      <w:r w:rsidRPr="00457513">
        <w:rPr>
          <w:rFonts w:ascii="Arial" w:hAnsi="Arial" w:cs="Arial"/>
          <w:sz w:val="23"/>
          <w:szCs w:val="23"/>
        </w:rPr>
        <w:tab/>
      </w:r>
    </w:p>
    <w:p w:rsidR="00750FBE" w:rsidRPr="00457513" w:rsidRDefault="00750FBE">
      <w:pPr>
        <w:rPr>
          <w:rFonts w:ascii="Arial" w:hAnsi="Arial" w:cs="Arial"/>
          <w:sz w:val="23"/>
          <w:szCs w:val="23"/>
        </w:rPr>
      </w:pPr>
      <w:r w:rsidRPr="00457513">
        <w:rPr>
          <w:rFonts w:ascii="Arial" w:hAnsi="Arial" w:cs="Arial"/>
          <w:sz w:val="23"/>
          <w:szCs w:val="23"/>
        </w:rPr>
        <w:t>Rehabilitating the St Mary Diversion needed to provide water to Hi Line cities in Montana</w:t>
      </w:r>
    </w:p>
    <w:p w:rsidR="00750FBE" w:rsidRPr="00457513" w:rsidRDefault="00750FBE">
      <w:pPr>
        <w:rPr>
          <w:rFonts w:ascii="Arial" w:hAnsi="Arial" w:cs="Arial"/>
          <w:sz w:val="23"/>
          <w:szCs w:val="23"/>
        </w:rPr>
      </w:pPr>
      <w:r w:rsidRPr="00457513">
        <w:rPr>
          <w:rFonts w:ascii="Arial" w:hAnsi="Arial" w:cs="Arial"/>
          <w:sz w:val="23"/>
          <w:szCs w:val="23"/>
        </w:rPr>
        <w:t>The St Mary's Diversion is over 100 years old. This diversion supplements the Milk River which provides water to Municipalities along the Milk River in Montana. Without this diversion, the Milk river will run dry 6 out of 10 years.</w:t>
      </w:r>
    </w:p>
    <w:p w:rsidR="00952B51" w:rsidRPr="00457513" w:rsidRDefault="00952B51">
      <w:pPr>
        <w:rPr>
          <w:rFonts w:ascii="Arial" w:hAnsi="Arial" w:cs="Arial"/>
          <w:sz w:val="23"/>
          <w:szCs w:val="23"/>
        </w:rPr>
      </w:pPr>
    </w:p>
    <w:p w:rsidR="00952B51" w:rsidRPr="00457513" w:rsidRDefault="00952B51">
      <w:pPr>
        <w:rPr>
          <w:rFonts w:ascii="Arial" w:hAnsi="Arial" w:cs="Arial"/>
        </w:rPr>
      </w:pPr>
      <w:r w:rsidRPr="000B2C5B">
        <w:rPr>
          <w:rFonts w:ascii="Arial" w:hAnsi="Arial" w:cs="Arial"/>
          <w:sz w:val="23"/>
          <w:szCs w:val="23"/>
          <w:u w:val="single"/>
        </w:rPr>
        <w:t>FULL LENGTH VERSION:</w:t>
      </w:r>
      <w:r w:rsidRPr="00457513">
        <w:rPr>
          <w:rFonts w:ascii="Arial" w:hAnsi="Arial" w:cs="Arial"/>
          <w:sz w:val="23"/>
          <w:szCs w:val="23"/>
        </w:rPr>
        <w:t xml:space="preserve"> </w:t>
      </w:r>
      <w:r w:rsidRPr="00457513">
        <w:rPr>
          <w:rFonts w:ascii="Arial" w:hAnsi="Arial" w:cs="Arial"/>
          <w:sz w:val="23"/>
          <w:szCs w:val="23"/>
        </w:rPr>
        <w:tab/>
      </w:r>
      <w:r w:rsidRPr="00457513">
        <w:rPr>
          <w:rFonts w:ascii="Arial" w:hAnsi="Arial" w:cs="Arial"/>
          <w:sz w:val="23"/>
          <w:szCs w:val="23"/>
        </w:rPr>
        <w:tab/>
      </w:r>
      <w:hyperlink r:id="rId7" w:tgtFrame="_blank" w:history="1">
        <w:r w:rsidRPr="00457513">
          <w:rPr>
            <w:rStyle w:val="Hyperlink"/>
            <w:rFonts w:ascii="Arial" w:hAnsi="Arial" w:cs="Arial"/>
            <w:shd w:val="clear" w:color="auto" w:fill="F4F4F4"/>
          </w:rPr>
          <w:t>https://youtu.be/Jc6wI-HNWh4</w:t>
        </w:r>
      </w:hyperlink>
    </w:p>
    <w:p w:rsidR="00952B51" w:rsidRPr="00457513" w:rsidRDefault="00952B51" w:rsidP="00952B51">
      <w:pPr>
        <w:rPr>
          <w:rFonts w:ascii="Arial" w:hAnsi="Arial" w:cs="Arial"/>
        </w:rPr>
      </w:pPr>
      <w:r w:rsidRPr="00457513">
        <w:rPr>
          <w:rFonts w:ascii="Arial" w:hAnsi="Arial" w:cs="Arial"/>
          <w:sz w:val="23"/>
          <w:szCs w:val="23"/>
        </w:rPr>
        <w:t>The St Mary's Diversion is over 100 years old and is critical to the Milk River in Montana.</w:t>
      </w:r>
    </w:p>
    <w:p w:rsidR="00952B51" w:rsidRPr="00457513" w:rsidRDefault="00952B51" w:rsidP="00952B51">
      <w:pPr>
        <w:rPr>
          <w:rFonts w:ascii="Arial" w:hAnsi="Arial" w:cs="Arial"/>
          <w:sz w:val="23"/>
          <w:szCs w:val="23"/>
        </w:rPr>
      </w:pPr>
      <w:r w:rsidRPr="00457513">
        <w:rPr>
          <w:rFonts w:ascii="Arial" w:hAnsi="Arial" w:cs="Arial"/>
          <w:sz w:val="23"/>
          <w:szCs w:val="23"/>
        </w:rPr>
        <w:t>The St Mary's diversion is over 100 years old and failing. This diversion supplements the Milk River, which would go dry in 6 out of 10 years without the diversion. This water is crucial to Agriculture and is literally the Life Line of the Hi Line.  Each day is one day closer to failure.  When this system fails, it will be over a $2 Billion impact to the Hi Line and the state of Montana.   Get involved now and help protect the Life Line of the Hi Line.</w:t>
      </w:r>
    </w:p>
    <w:p w:rsidR="00750FBE" w:rsidRDefault="00750FBE">
      <w:pPr>
        <w:rPr>
          <w:rFonts w:ascii="Roboto" w:hAnsi="Roboto"/>
          <w:sz w:val="23"/>
          <w:szCs w:val="23"/>
        </w:rPr>
      </w:pPr>
    </w:p>
    <w:sectPr w:rsidR="00750F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Roboto">
    <w:altName w:val="Arial"/>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8F9"/>
    <w:rsid w:val="000B2C5B"/>
    <w:rsid w:val="00457513"/>
    <w:rsid w:val="0052580E"/>
    <w:rsid w:val="00546495"/>
    <w:rsid w:val="005D1480"/>
    <w:rsid w:val="00750FBE"/>
    <w:rsid w:val="008A58F9"/>
    <w:rsid w:val="00952B51"/>
    <w:rsid w:val="00D263E8"/>
    <w:rsid w:val="00D5018F"/>
    <w:rsid w:val="00E32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BF67C"/>
  <w15:chartTrackingRefBased/>
  <w15:docId w15:val="{59EDA7C3-753E-4197-83C0-F806F831A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Hyperlink">
    <w:name w:val="Hyperlink"/>
    <w:basedOn w:val="DefaultParagraphFont"/>
    <w:uiPriority w:val="99"/>
    <w:unhideWhenUsed/>
    <w:rsid w:val="008A58F9"/>
    <w:rPr>
      <w:color w:val="0563C1" w:themeColor="hyperlink"/>
      <w:u w:val="single"/>
    </w:rPr>
  </w:style>
  <w:style w:type="character" w:styleId="UnresolvedMention">
    <w:name w:val="Unresolved Mention"/>
    <w:basedOn w:val="DefaultParagraphFont"/>
    <w:uiPriority w:val="99"/>
    <w:semiHidden/>
    <w:unhideWhenUsed/>
    <w:rsid w:val="008A58F9"/>
    <w:rPr>
      <w:color w:val="808080"/>
      <w:shd w:val="clear" w:color="auto" w:fill="E6E6E6"/>
    </w:rPr>
  </w:style>
  <w:style w:type="character" w:styleId="FollowedHyperlink">
    <w:name w:val="FollowedHyperlink"/>
    <w:basedOn w:val="DefaultParagraphFont"/>
    <w:uiPriority w:val="99"/>
    <w:semiHidden/>
    <w:unhideWhenUsed/>
    <w:rsid w:val="00D263E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412425">
      <w:bodyDiv w:val="1"/>
      <w:marLeft w:val="0"/>
      <w:marRight w:val="0"/>
      <w:marTop w:val="0"/>
      <w:marBottom w:val="0"/>
      <w:divBdr>
        <w:top w:val="none" w:sz="0" w:space="0" w:color="auto"/>
        <w:left w:val="none" w:sz="0" w:space="0" w:color="auto"/>
        <w:bottom w:val="none" w:sz="0" w:space="0" w:color="auto"/>
        <w:right w:val="none" w:sz="0" w:space="0" w:color="auto"/>
      </w:divBdr>
      <w:divsChild>
        <w:div w:id="232276814">
          <w:marLeft w:val="0"/>
          <w:marRight w:val="0"/>
          <w:marTop w:val="0"/>
          <w:marBottom w:val="0"/>
          <w:divBdr>
            <w:top w:val="none" w:sz="0" w:space="0" w:color="auto"/>
            <w:left w:val="none" w:sz="0" w:space="0" w:color="auto"/>
            <w:bottom w:val="none" w:sz="0" w:space="0" w:color="auto"/>
            <w:right w:val="none" w:sz="0" w:space="0" w:color="auto"/>
          </w:divBdr>
          <w:divsChild>
            <w:div w:id="294795915">
              <w:marLeft w:val="0"/>
              <w:marRight w:val="0"/>
              <w:marTop w:val="0"/>
              <w:marBottom w:val="0"/>
              <w:divBdr>
                <w:top w:val="none" w:sz="0" w:space="0" w:color="auto"/>
                <w:left w:val="none" w:sz="0" w:space="0" w:color="auto"/>
                <w:bottom w:val="none" w:sz="0" w:space="0" w:color="auto"/>
                <w:right w:val="none" w:sz="0" w:space="0" w:color="auto"/>
              </w:divBdr>
              <w:divsChild>
                <w:div w:id="1946375815">
                  <w:marLeft w:val="0"/>
                  <w:marRight w:val="0"/>
                  <w:marTop w:val="0"/>
                  <w:marBottom w:val="0"/>
                  <w:divBdr>
                    <w:top w:val="none" w:sz="0" w:space="0" w:color="auto"/>
                    <w:left w:val="none" w:sz="0" w:space="0" w:color="auto"/>
                    <w:bottom w:val="none" w:sz="0" w:space="0" w:color="auto"/>
                    <w:right w:val="none" w:sz="0" w:space="0" w:color="auto"/>
                  </w:divBdr>
                  <w:divsChild>
                    <w:div w:id="1541091905">
                      <w:marLeft w:val="0"/>
                      <w:marRight w:val="0"/>
                      <w:marTop w:val="0"/>
                      <w:marBottom w:val="0"/>
                      <w:divBdr>
                        <w:top w:val="none" w:sz="0" w:space="0" w:color="auto"/>
                        <w:left w:val="none" w:sz="0" w:space="0" w:color="auto"/>
                        <w:bottom w:val="none" w:sz="0" w:space="0" w:color="auto"/>
                        <w:right w:val="none" w:sz="0" w:space="0" w:color="auto"/>
                      </w:divBdr>
                      <w:divsChild>
                        <w:div w:id="1144928002">
                          <w:marLeft w:val="0"/>
                          <w:marRight w:val="0"/>
                          <w:marTop w:val="0"/>
                          <w:marBottom w:val="0"/>
                          <w:divBdr>
                            <w:top w:val="none" w:sz="0" w:space="0" w:color="auto"/>
                            <w:left w:val="none" w:sz="0" w:space="0" w:color="auto"/>
                            <w:bottom w:val="none" w:sz="0" w:space="0" w:color="auto"/>
                            <w:right w:val="none" w:sz="0" w:space="0" w:color="auto"/>
                          </w:divBdr>
                          <w:divsChild>
                            <w:div w:id="57436583">
                              <w:marLeft w:val="0"/>
                              <w:marRight w:val="0"/>
                              <w:marTop w:val="0"/>
                              <w:marBottom w:val="0"/>
                              <w:divBdr>
                                <w:top w:val="none" w:sz="0" w:space="0" w:color="auto"/>
                                <w:left w:val="none" w:sz="0" w:space="0" w:color="auto"/>
                                <w:bottom w:val="none" w:sz="0" w:space="0" w:color="auto"/>
                                <w:right w:val="none" w:sz="0" w:space="0" w:color="auto"/>
                              </w:divBdr>
                              <w:divsChild>
                                <w:div w:id="265507556">
                                  <w:marLeft w:val="0"/>
                                  <w:marRight w:val="0"/>
                                  <w:marTop w:val="0"/>
                                  <w:marBottom w:val="0"/>
                                  <w:divBdr>
                                    <w:top w:val="none" w:sz="0" w:space="0" w:color="auto"/>
                                    <w:left w:val="none" w:sz="0" w:space="0" w:color="auto"/>
                                    <w:bottom w:val="none" w:sz="0" w:space="0" w:color="auto"/>
                                    <w:right w:val="none" w:sz="0" w:space="0" w:color="auto"/>
                                  </w:divBdr>
                                  <w:divsChild>
                                    <w:div w:id="1062868060">
                                      <w:marLeft w:val="0"/>
                                      <w:marRight w:val="0"/>
                                      <w:marTop w:val="0"/>
                                      <w:marBottom w:val="0"/>
                                      <w:divBdr>
                                        <w:top w:val="single" w:sz="6" w:space="11" w:color="DDDDDD"/>
                                        <w:left w:val="single" w:sz="6" w:space="11" w:color="DDDDDD"/>
                                        <w:bottom w:val="single" w:sz="6" w:space="11" w:color="DDDDDD"/>
                                        <w:right w:val="single" w:sz="6" w:space="11" w:color="DDDDDD"/>
                                      </w:divBdr>
                                      <w:divsChild>
                                        <w:div w:id="592402273">
                                          <w:marLeft w:val="0"/>
                                          <w:marRight w:val="0"/>
                                          <w:marTop w:val="0"/>
                                          <w:marBottom w:val="0"/>
                                          <w:divBdr>
                                            <w:top w:val="none" w:sz="0" w:space="0" w:color="auto"/>
                                            <w:left w:val="none" w:sz="0" w:space="0" w:color="auto"/>
                                            <w:bottom w:val="none" w:sz="0" w:space="0" w:color="auto"/>
                                            <w:right w:val="none" w:sz="0" w:space="0" w:color="auto"/>
                                          </w:divBdr>
                                          <w:divsChild>
                                            <w:div w:id="496044063">
                                              <w:marLeft w:val="60"/>
                                              <w:marRight w:val="60"/>
                                              <w:marTop w:val="195"/>
                                              <w:marBottom w:val="195"/>
                                              <w:divBdr>
                                                <w:top w:val="none" w:sz="0" w:space="0" w:color="auto"/>
                                                <w:left w:val="none" w:sz="0" w:space="0" w:color="auto"/>
                                                <w:bottom w:val="none" w:sz="0" w:space="0" w:color="auto"/>
                                                <w:right w:val="none" w:sz="0" w:space="0" w:color="auto"/>
                                              </w:divBdr>
                                              <w:divsChild>
                                                <w:div w:id="644627273">
                                                  <w:marLeft w:val="0"/>
                                                  <w:marRight w:val="0"/>
                                                  <w:marTop w:val="0"/>
                                                  <w:marBottom w:val="0"/>
                                                  <w:divBdr>
                                                    <w:top w:val="none" w:sz="0" w:space="0" w:color="auto"/>
                                                    <w:left w:val="none" w:sz="0" w:space="0" w:color="auto"/>
                                                    <w:bottom w:val="none" w:sz="0" w:space="0" w:color="auto"/>
                                                    <w:right w:val="none" w:sz="0" w:space="0" w:color="auto"/>
                                                  </w:divBdr>
                                                </w:div>
                                                <w:div w:id="2015306328">
                                                  <w:marLeft w:val="0"/>
                                                  <w:marRight w:val="0"/>
                                                  <w:marTop w:val="105"/>
                                                  <w:marBottom w:val="0"/>
                                                  <w:divBdr>
                                                    <w:top w:val="none" w:sz="0" w:space="0" w:color="auto"/>
                                                    <w:left w:val="none" w:sz="0" w:space="0" w:color="auto"/>
                                                    <w:bottom w:val="none" w:sz="0" w:space="0" w:color="auto"/>
                                                    <w:right w:val="none" w:sz="0" w:space="0" w:color="auto"/>
                                                  </w:divBdr>
                                                </w:div>
                                                <w:div w:id="477112367">
                                                  <w:marLeft w:val="0"/>
                                                  <w:marRight w:val="0"/>
                                                  <w:marTop w:val="150"/>
                                                  <w:marBottom w:val="0"/>
                                                  <w:divBdr>
                                                    <w:top w:val="none" w:sz="0" w:space="0" w:color="auto"/>
                                                    <w:left w:val="none" w:sz="0" w:space="0" w:color="auto"/>
                                                    <w:bottom w:val="none" w:sz="0" w:space="0" w:color="auto"/>
                                                    <w:right w:val="none" w:sz="0" w:space="0" w:color="auto"/>
                                                  </w:divBdr>
                                                  <w:divsChild>
                                                    <w:div w:id="1177496179">
                                                      <w:marLeft w:val="0"/>
                                                      <w:marRight w:val="0"/>
                                                      <w:marTop w:val="0"/>
                                                      <w:marBottom w:val="0"/>
                                                      <w:divBdr>
                                                        <w:top w:val="none" w:sz="0" w:space="0" w:color="auto"/>
                                                        <w:left w:val="none" w:sz="0" w:space="0" w:color="auto"/>
                                                        <w:bottom w:val="none" w:sz="0" w:space="0" w:color="auto"/>
                                                        <w:right w:val="none" w:sz="0" w:space="0" w:color="auto"/>
                                                      </w:divBdr>
                                                      <w:divsChild>
                                                        <w:div w:id="1717583123">
                                                          <w:marLeft w:val="0"/>
                                                          <w:marRight w:val="0"/>
                                                          <w:marTop w:val="0"/>
                                                          <w:marBottom w:val="120"/>
                                                          <w:divBdr>
                                                            <w:top w:val="none" w:sz="0" w:space="0" w:color="auto"/>
                                                            <w:left w:val="none" w:sz="0" w:space="0" w:color="auto"/>
                                                            <w:bottom w:val="none" w:sz="0" w:space="0" w:color="auto"/>
                                                            <w:right w:val="none" w:sz="0" w:space="0" w:color="auto"/>
                                                          </w:divBdr>
                                                          <w:divsChild>
                                                            <w:div w:id="279147377">
                                                              <w:marLeft w:val="0"/>
                                                              <w:marRight w:val="0"/>
                                                              <w:marTop w:val="0"/>
                                                              <w:marBottom w:val="0"/>
                                                              <w:divBdr>
                                                                <w:top w:val="none" w:sz="0" w:space="0" w:color="auto"/>
                                                                <w:left w:val="none" w:sz="0" w:space="0" w:color="auto"/>
                                                                <w:bottom w:val="none" w:sz="0" w:space="0" w:color="auto"/>
                                                                <w:right w:val="none" w:sz="0" w:space="0" w:color="auto"/>
                                                              </w:divBdr>
                                                              <w:divsChild>
                                                                <w:div w:id="44808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198002">
                                                          <w:marLeft w:val="0"/>
                                                          <w:marRight w:val="0"/>
                                                          <w:marTop w:val="0"/>
                                                          <w:marBottom w:val="0"/>
                                                          <w:divBdr>
                                                            <w:top w:val="none" w:sz="0" w:space="0" w:color="auto"/>
                                                            <w:left w:val="none" w:sz="0" w:space="0" w:color="auto"/>
                                                            <w:bottom w:val="none" w:sz="0" w:space="0" w:color="auto"/>
                                                            <w:right w:val="none" w:sz="0" w:space="0" w:color="auto"/>
                                                          </w:divBdr>
                                                          <w:divsChild>
                                                            <w:div w:id="5703135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0833859">
                                          <w:marLeft w:val="0"/>
                                          <w:marRight w:val="0"/>
                                          <w:marTop w:val="0"/>
                                          <w:marBottom w:val="0"/>
                                          <w:divBdr>
                                            <w:top w:val="none" w:sz="0" w:space="0" w:color="auto"/>
                                            <w:left w:val="none" w:sz="0" w:space="0" w:color="auto"/>
                                            <w:bottom w:val="none" w:sz="0" w:space="0" w:color="auto"/>
                                            <w:right w:val="none" w:sz="0" w:space="0" w:color="auto"/>
                                          </w:divBdr>
                                          <w:divsChild>
                                            <w:div w:id="1262569098">
                                              <w:marLeft w:val="0"/>
                                              <w:marRight w:val="0"/>
                                              <w:marTop w:val="0"/>
                                              <w:marBottom w:val="0"/>
                                              <w:divBdr>
                                                <w:top w:val="none" w:sz="0" w:space="0" w:color="auto"/>
                                                <w:left w:val="none" w:sz="0" w:space="0" w:color="auto"/>
                                                <w:bottom w:val="none" w:sz="0" w:space="0" w:color="auto"/>
                                                <w:right w:val="none" w:sz="0" w:space="0" w:color="auto"/>
                                              </w:divBdr>
                                              <w:divsChild>
                                                <w:div w:id="1588341301">
                                                  <w:marLeft w:val="180"/>
                                                  <w:marRight w:val="0"/>
                                                  <w:marTop w:val="0"/>
                                                  <w:marBottom w:val="0"/>
                                                  <w:divBdr>
                                                    <w:top w:val="none" w:sz="0" w:space="0" w:color="auto"/>
                                                    <w:left w:val="none" w:sz="0" w:space="0" w:color="auto"/>
                                                    <w:bottom w:val="none" w:sz="0" w:space="0" w:color="auto"/>
                                                    <w:right w:val="none" w:sz="0" w:space="0" w:color="auto"/>
                                                  </w:divBdr>
                                                  <w:divsChild>
                                                    <w:div w:id="823468293">
                                                      <w:marLeft w:val="0"/>
                                                      <w:marRight w:val="0"/>
                                                      <w:marTop w:val="0"/>
                                                      <w:marBottom w:val="0"/>
                                                      <w:divBdr>
                                                        <w:top w:val="none" w:sz="0" w:space="0" w:color="auto"/>
                                                        <w:left w:val="none" w:sz="0" w:space="0" w:color="auto"/>
                                                        <w:bottom w:val="none" w:sz="0" w:space="0" w:color="auto"/>
                                                        <w:right w:val="none" w:sz="0" w:space="0" w:color="auto"/>
                                                      </w:divBdr>
                                                      <w:divsChild>
                                                        <w:div w:id="99098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58560">
                                                  <w:marLeft w:val="0"/>
                                                  <w:marRight w:val="0"/>
                                                  <w:marTop w:val="0"/>
                                                  <w:marBottom w:val="0"/>
                                                  <w:divBdr>
                                                    <w:top w:val="none" w:sz="0" w:space="0" w:color="auto"/>
                                                    <w:left w:val="none" w:sz="0" w:space="0" w:color="auto"/>
                                                    <w:bottom w:val="none" w:sz="0" w:space="0" w:color="auto"/>
                                                    <w:right w:val="none" w:sz="0" w:space="0" w:color="auto"/>
                                                  </w:divBdr>
                                                  <w:divsChild>
                                                    <w:div w:id="1667826815">
                                                      <w:marLeft w:val="0"/>
                                                      <w:marRight w:val="0"/>
                                                      <w:marTop w:val="0"/>
                                                      <w:marBottom w:val="0"/>
                                                      <w:divBdr>
                                                        <w:top w:val="none" w:sz="0" w:space="0" w:color="auto"/>
                                                        <w:left w:val="none" w:sz="0" w:space="0" w:color="auto"/>
                                                        <w:bottom w:val="none" w:sz="0" w:space="0" w:color="auto"/>
                                                        <w:right w:val="none" w:sz="0" w:space="0" w:color="auto"/>
                                                      </w:divBdr>
                                                      <w:divsChild>
                                                        <w:div w:id="1309868325">
                                                          <w:marLeft w:val="0"/>
                                                          <w:marRight w:val="0"/>
                                                          <w:marTop w:val="0"/>
                                                          <w:marBottom w:val="0"/>
                                                          <w:divBdr>
                                                            <w:top w:val="none" w:sz="0" w:space="0" w:color="auto"/>
                                                            <w:left w:val="none" w:sz="0" w:space="0" w:color="auto"/>
                                                            <w:bottom w:val="none" w:sz="0" w:space="0" w:color="auto"/>
                                                            <w:right w:val="none" w:sz="0" w:space="0" w:color="auto"/>
                                                          </w:divBdr>
                                                        </w:div>
                                                        <w:div w:id="178029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6610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7798560">
      <w:bodyDiv w:val="1"/>
      <w:marLeft w:val="0"/>
      <w:marRight w:val="0"/>
      <w:marTop w:val="0"/>
      <w:marBottom w:val="0"/>
      <w:divBdr>
        <w:top w:val="none" w:sz="0" w:space="0" w:color="auto"/>
        <w:left w:val="none" w:sz="0" w:space="0" w:color="auto"/>
        <w:bottom w:val="none" w:sz="0" w:space="0" w:color="auto"/>
        <w:right w:val="none" w:sz="0" w:space="0" w:color="auto"/>
      </w:divBdr>
      <w:divsChild>
        <w:div w:id="1482579991">
          <w:marLeft w:val="0"/>
          <w:marRight w:val="0"/>
          <w:marTop w:val="0"/>
          <w:marBottom w:val="0"/>
          <w:divBdr>
            <w:top w:val="none" w:sz="0" w:space="0" w:color="auto"/>
            <w:left w:val="none" w:sz="0" w:space="0" w:color="auto"/>
            <w:bottom w:val="none" w:sz="0" w:space="0" w:color="auto"/>
            <w:right w:val="none" w:sz="0" w:space="0" w:color="auto"/>
          </w:divBdr>
          <w:divsChild>
            <w:div w:id="837693315">
              <w:marLeft w:val="0"/>
              <w:marRight w:val="0"/>
              <w:marTop w:val="0"/>
              <w:marBottom w:val="0"/>
              <w:divBdr>
                <w:top w:val="none" w:sz="0" w:space="0" w:color="auto"/>
                <w:left w:val="none" w:sz="0" w:space="0" w:color="auto"/>
                <w:bottom w:val="none" w:sz="0" w:space="0" w:color="auto"/>
                <w:right w:val="none" w:sz="0" w:space="0" w:color="auto"/>
              </w:divBdr>
              <w:divsChild>
                <w:div w:id="1253472282">
                  <w:marLeft w:val="0"/>
                  <w:marRight w:val="0"/>
                  <w:marTop w:val="0"/>
                  <w:marBottom w:val="0"/>
                  <w:divBdr>
                    <w:top w:val="none" w:sz="0" w:space="0" w:color="auto"/>
                    <w:left w:val="none" w:sz="0" w:space="0" w:color="auto"/>
                    <w:bottom w:val="none" w:sz="0" w:space="0" w:color="auto"/>
                    <w:right w:val="none" w:sz="0" w:space="0" w:color="auto"/>
                  </w:divBdr>
                  <w:divsChild>
                    <w:div w:id="1249273021">
                      <w:marLeft w:val="0"/>
                      <w:marRight w:val="0"/>
                      <w:marTop w:val="0"/>
                      <w:marBottom w:val="0"/>
                      <w:divBdr>
                        <w:top w:val="none" w:sz="0" w:space="0" w:color="auto"/>
                        <w:left w:val="none" w:sz="0" w:space="0" w:color="auto"/>
                        <w:bottom w:val="none" w:sz="0" w:space="0" w:color="auto"/>
                        <w:right w:val="none" w:sz="0" w:space="0" w:color="auto"/>
                      </w:divBdr>
                      <w:divsChild>
                        <w:div w:id="1567914802">
                          <w:marLeft w:val="0"/>
                          <w:marRight w:val="0"/>
                          <w:marTop w:val="0"/>
                          <w:marBottom w:val="0"/>
                          <w:divBdr>
                            <w:top w:val="none" w:sz="0" w:space="0" w:color="auto"/>
                            <w:left w:val="none" w:sz="0" w:space="0" w:color="auto"/>
                            <w:bottom w:val="none" w:sz="0" w:space="0" w:color="auto"/>
                            <w:right w:val="none" w:sz="0" w:space="0" w:color="auto"/>
                          </w:divBdr>
                          <w:divsChild>
                            <w:div w:id="1852407459">
                              <w:marLeft w:val="0"/>
                              <w:marRight w:val="0"/>
                              <w:marTop w:val="0"/>
                              <w:marBottom w:val="0"/>
                              <w:divBdr>
                                <w:top w:val="none" w:sz="0" w:space="0" w:color="auto"/>
                                <w:left w:val="none" w:sz="0" w:space="0" w:color="auto"/>
                                <w:bottom w:val="none" w:sz="0" w:space="0" w:color="auto"/>
                                <w:right w:val="none" w:sz="0" w:space="0" w:color="auto"/>
                              </w:divBdr>
                              <w:divsChild>
                                <w:div w:id="414135452">
                                  <w:marLeft w:val="0"/>
                                  <w:marRight w:val="0"/>
                                  <w:marTop w:val="0"/>
                                  <w:marBottom w:val="0"/>
                                  <w:divBdr>
                                    <w:top w:val="none" w:sz="0" w:space="0" w:color="auto"/>
                                    <w:left w:val="none" w:sz="0" w:space="0" w:color="auto"/>
                                    <w:bottom w:val="none" w:sz="0" w:space="0" w:color="auto"/>
                                    <w:right w:val="none" w:sz="0" w:space="0" w:color="auto"/>
                                  </w:divBdr>
                                  <w:divsChild>
                                    <w:div w:id="1630471749">
                                      <w:marLeft w:val="0"/>
                                      <w:marRight w:val="0"/>
                                      <w:marTop w:val="0"/>
                                      <w:marBottom w:val="0"/>
                                      <w:divBdr>
                                        <w:top w:val="single" w:sz="6" w:space="11" w:color="DDDDDD"/>
                                        <w:left w:val="single" w:sz="6" w:space="11" w:color="DDDDDD"/>
                                        <w:bottom w:val="single" w:sz="6" w:space="11" w:color="DDDDDD"/>
                                        <w:right w:val="single" w:sz="6" w:space="11" w:color="DDDDDD"/>
                                      </w:divBdr>
                                      <w:divsChild>
                                        <w:div w:id="1539321576">
                                          <w:marLeft w:val="0"/>
                                          <w:marRight w:val="0"/>
                                          <w:marTop w:val="0"/>
                                          <w:marBottom w:val="0"/>
                                          <w:divBdr>
                                            <w:top w:val="none" w:sz="0" w:space="0" w:color="auto"/>
                                            <w:left w:val="none" w:sz="0" w:space="0" w:color="auto"/>
                                            <w:bottom w:val="none" w:sz="0" w:space="0" w:color="auto"/>
                                            <w:right w:val="none" w:sz="0" w:space="0" w:color="auto"/>
                                          </w:divBdr>
                                          <w:divsChild>
                                            <w:div w:id="889000053">
                                              <w:marLeft w:val="60"/>
                                              <w:marRight w:val="60"/>
                                              <w:marTop w:val="195"/>
                                              <w:marBottom w:val="195"/>
                                              <w:divBdr>
                                                <w:top w:val="none" w:sz="0" w:space="0" w:color="auto"/>
                                                <w:left w:val="none" w:sz="0" w:space="0" w:color="auto"/>
                                                <w:bottom w:val="none" w:sz="0" w:space="0" w:color="auto"/>
                                                <w:right w:val="none" w:sz="0" w:space="0" w:color="auto"/>
                                              </w:divBdr>
                                              <w:divsChild>
                                                <w:div w:id="444538170">
                                                  <w:marLeft w:val="0"/>
                                                  <w:marRight w:val="0"/>
                                                  <w:marTop w:val="0"/>
                                                  <w:marBottom w:val="0"/>
                                                  <w:divBdr>
                                                    <w:top w:val="none" w:sz="0" w:space="0" w:color="auto"/>
                                                    <w:left w:val="none" w:sz="0" w:space="0" w:color="auto"/>
                                                    <w:bottom w:val="none" w:sz="0" w:space="0" w:color="auto"/>
                                                    <w:right w:val="none" w:sz="0" w:space="0" w:color="auto"/>
                                                  </w:divBdr>
                                                </w:div>
                                                <w:div w:id="1217660677">
                                                  <w:marLeft w:val="0"/>
                                                  <w:marRight w:val="0"/>
                                                  <w:marTop w:val="105"/>
                                                  <w:marBottom w:val="0"/>
                                                  <w:divBdr>
                                                    <w:top w:val="none" w:sz="0" w:space="0" w:color="auto"/>
                                                    <w:left w:val="none" w:sz="0" w:space="0" w:color="auto"/>
                                                    <w:bottom w:val="none" w:sz="0" w:space="0" w:color="auto"/>
                                                    <w:right w:val="none" w:sz="0" w:space="0" w:color="auto"/>
                                                  </w:divBdr>
                                                </w:div>
                                                <w:div w:id="1959950419">
                                                  <w:marLeft w:val="0"/>
                                                  <w:marRight w:val="0"/>
                                                  <w:marTop w:val="150"/>
                                                  <w:marBottom w:val="0"/>
                                                  <w:divBdr>
                                                    <w:top w:val="none" w:sz="0" w:space="0" w:color="auto"/>
                                                    <w:left w:val="none" w:sz="0" w:space="0" w:color="auto"/>
                                                    <w:bottom w:val="none" w:sz="0" w:space="0" w:color="auto"/>
                                                    <w:right w:val="none" w:sz="0" w:space="0" w:color="auto"/>
                                                  </w:divBdr>
                                                  <w:divsChild>
                                                    <w:div w:id="2126536023">
                                                      <w:marLeft w:val="0"/>
                                                      <w:marRight w:val="0"/>
                                                      <w:marTop w:val="0"/>
                                                      <w:marBottom w:val="0"/>
                                                      <w:divBdr>
                                                        <w:top w:val="none" w:sz="0" w:space="0" w:color="auto"/>
                                                        <w:left w:val="none" w:sz="0" w:space="0" w:color="auto"/>
                                                        <w:bottom w:val="none" w:sz="0" w:space="0" w:color="auto"/>
                                                        <w:right w:val="none" w:sz="0" w:space="0" w:color="auto"/>
                                                      </w:divBdr>
                                                      <w:divsChild>
                                                        <w:div w:id="793209848">
                                                          <w:marLeft w:val="0"/>
                                                          <w:marRight w:val="0"/>
                                                          <w:marTop w:val="0"/>
                                                          <w:marBottom w:val="120"/>
                                                          <w:divBdr>
                                                            <w:top w:val="none" w:sz="0" w:space="0" w:color="auto"/>
                                                            <w:left w:val="none" w:sz="0" w:space="0" w:color="auto"/>
                                                            <w:bottom w:val="none" w:sz="0" w:space="0" w:color="auto"/>
                                                            <w:right w:val="none" w:sz="0" w:space="0" w:color="auto"/>
                                                          </w:divBdr>
                                                          <w:divsChild>
                                                            <w:div w:id="342052734">
                                                              <w:marLeft w:val="0"/>
                                                              <w:marRight w:val="0"/>
                                                              <w:marTop w:val="0"/>
                                                              <w:marBottom w:val="0"/>
                                                              <w:divBdr>
                                                                <w:top w:val="none" w:sz="0" w:space="0" w:color="auto"/>
                                                                <w:left w:val="none" w:sz="0" w:space="0" w:color="auto"/>
                                                                <w:bottom w:val="none" w:sz="0" w:space="0" w:color="auto"/>
                                                                <w:right w:val="none" w:sz="0" w:space="0" w:color="auto"/>
                                                              </w:divBdr>
                                                              <w:divsChild>
                                                                <w:div w:id="165098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062148">
                                                          <w:marLeft w:val="0"/>
                                                          <w:marRight w:val="0"/>
                                                          <w:marTop w:val="0"/>
                                                          <w:marBottom w:val="0"/>
                                                          <w:divBdr>
                                                            <w:top w:val="none" w:sz="0" w:space="0" w:color="auto"/>
                                                            <w:left w:val="none" w:sz="0" w:space="0" w:color="auto"/>
                                                            <w:bottom w:val="none" w:sz="0" w:space="0" w:color="auto"/>
                                                            <w:right w:val="none" w:sz="0" w:space="0" w:color="auto"/>
                                                          </w:divBdr>
                                                          <w:divsChild>
                                                            <w:div w:id="6558395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380693">
                                          <w:marLeft w:val="0"/>
                                          <w:marRight w:val="0"/>
                                          <w:marTop w:val="0"/>
                                          <w:marBottom w:val="0"/>
                                          <w:divBdr>
                                            <w:top w:val="none" w:sz="0" w:space="0" w:color="auto"/>
                                            <w:left w:val="none" w:sz="0" w:space="0" w:color="auto"/>
                                            <w:bottom w:val="none" w:sz="0" w:space="0" w:color="auto"/>
                                            <w:right w:val="none" w:sz="0" w:space="0" w:color="auto"/>
                                          </w:divBdr>
                                          <w:divsChild>
                                            <w:div w:id="2048606626">
                                              <w:marLeft w:val="0"/>
                                              <w:marRight w:val="0"/>
                                              <w:marTop w:val="0"/>
                                              <w:marBottom w:val="0"/>
                                              <w:divBdr>
                                                <w:top w:val="none" w:sz="0" w:space="0" w:color="auto"/>
                                                <w:left w:val="none" w:sz="0" w:space="0" w:color="auto"/>
                                                <w:bottom w:val="none" w:sz="0" w:space="0" w:color="auto"/>
                                                <w:right w:val="none" w:sz="0" w:space="0" w:color="auto"/>
                                              </w:divBdr>
                                              <w:divsChild>
                                                <w:div w:id="2126654980">
                                                  <w:marLeft w:val="180"/>
                                                  <w:marRight w:val="0"/>
                                                  <w:marTop w:val="0"/>
                                                  <w:marBottom w:val="0"/>
                                                  <w:divBdr>
                                                    <w:top w:val="none" w:sz="0" w:space="0" w:color="auto"/>
                                                    <w:left w:val="none" w:sz="0" w:space="0" w:color="auto"/>
                                                    <w:bottom w:val="none" w:sz="0" w:space="0" w:color="auto"/>
                                                    <w:right w:val="none" w:sz="0" w:space="0" w:color="auto"/>
                                                  </w:divBdr>
                                                  <w:divsChild>
                                                    <w:div w:id="906382992">
                                                      <w:marLeft w:val="0"/>
                                                      <w:marRight w:val="0"/>
                                                      <w:marTop w:val="0"/>
                                                      <w:marBottom w:val="0"/>
                                                      <w:divBdr>
                                                        <w:top w:val="none" w:sz="0" w:space="0" w:color="auto"/>
                                                        <w:left w:val="none" w:sz="0" w:space="0" w:color="auto"/>
                                                        <w:bottom w:val="none" w:sz="0" w:space="0" w:color="auto"/>
                                                        <w:right w:val="none" w:sz="0" w:space="0" w:color="auto"/>
                                                      </w:divBdr>
                                                      <w:divsChild>
                                                        <w:div w:id="43139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97808">
                                                  <w:marLeft w:val="0"/>
                                                  <w:marRight w:val="0"/>
                                                  <w:marTop w:val="0"/>
                                                  <w:marBottom w:val="0"/>
                                                  <w:divBdr>
                                                    <w:top w:val="none" w:sz="0" w:space="0" w:color="auto"/>
                                                    <w:left w:val="none" w:sz="0" w:space="0" w:color="auto"/>
                                                    <w:bottom w:val="none" w:sz="0" w:space="0" w:color="auto"/>
                                                    <w:right w:val="none" w:sz="0" w:space="0" w:color="auto"/>
                                                  </w:divBdr>
                                                  <w:divsChild>
                                                    <w:div w:id="905721336">
                                                      <w:marLeft w:val="0"/>
                                                      <w:marRight w:val="0"/>
                                                      <w:marTop w:val="0"/>
                                                      <w:marBottom w:val="0"/>
                                                      <w:divBdr>
                                                        <w:top w:val="none" w:sz="0" w:space="0" w:color="auto"/>
                                                        <w:left w:val="none" w:sz="0" w:space="0" w:color="auto"/>
                                                        <w:bottom w:val="none" w:sz="0" w:space="0" w:color="auto"/>
                                                        <w:right w:val="none" w:sz="0" w:space="0" w:color="auto"/>
                                                      </w:divBdr>
                                                      <w:divsChild>
                                                        <w:div w:id="1635284933">
                                                          <w:marLeft w:val="0"/>
                                                          <w:marRight w:val="0"/>
                                                          <w:marTop w:val="0"/>
                                                          <w:marBottom w:val="0"/>
                                                          <w:divBdr>
                                                            <w:top w:val="none" w:sz="0" w:space="0" w:color="auto"/>
                                                            <w:left w:val="none" w:sz="0" w:space="0" w:color="auto"/>
                                                            <w:bottom w:val="none" w:sz="0" w:space="0" w:color="auto"/>
                                                            <w:right w:val="none" w:sz="0" w:space="0" w:color="auto"/>
                                                          </w:divBdr>
                                                        </w:div>
                                                        <w:div w:id="151437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85053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youtu.be/Jc6wI-HNWh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xyGRswMoVbU" TargetMode="External"/><Relationship Id="rId5" Type="http://schemas.openxmlformats.org/officeDocument/2006/relationships/hyperlink" Target="https://youtu.be/LcY94DeMstY" TargetMode="External"/><Relationship Id="rId4" Type="http://schemas.openxmlformats.org/officeDocument/2006/relationships/hyperlink" Target="https://youtu.be/iupRPzjvga4"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1</Pages>
  <Words>331</Words>
  <Characters>1888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Christians, Karl</dc:creator>
  <cp:keywords/>
  <dc:description/>
  <cp:lastModifiedBy>Christians, Karl</cp:lastModifiedBy>
  <cp:revision>3</cp:revision>
  <dcterms:created xsi:type="dcterms:W3CDTF">2019-12-09T16:40:00Z</dcterms:created>
  <dcterms:modified xsi:type="dcterms:W3CDTF">2020-05-27T18:40:00Z</dcterms:modified>
</cp:coreProperties>
</file>